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057" w:tblpY="1621"/>
        <w:tblW w:w="13968" w:type="dxa"/>
        <w:tblLayout w:type="fixed"/>
        <w:tblLook w:val="04A0" w:firstRow="1" w:lastRow="0" w:firstColumn="1" w:lastColumn="0" w:noHBand="0" w:noVBand="1"/>
      </w:tblPr>
      <w:tblGrid>
        <w:gridCol w:w="1728"/>
        <w:gridCol w:w="7"/>
        <w:gridCol w:w="3308"/>
        <w:gridCol w:w="4695"/>
        <w:gridCol w:w="4230"/>
      </w:tblGrid>
      <w:tr w:rsidR="008A3CDC" w:rsidRPr="00E575D1" w14:paraId="7DBBED66" w14:textId="77777777" w:rsidTr="008A3CDC">
        <w:trPr>
          <w:trHeight w:val="450"/>
        </w:trPr>
        <w:tc>
          <w:tcPr>
            <w:tcW w:w="1735" w:type="dxa"/>
            <w:gridSpan w:val="2"/>
            <w:shd w:val="clear" w:color="auto" w:fill="008000"/>
            <w:vAlign w:val="center"/>
          </w:tcPr>
          <w:p w14:paraId="04CC053E" w14:textId="77777777" w:rsidR="008A3CDC" w:rsidRPr="00E575D1" w:rsidRDefault="008A3CDC" w:rsidP="008A3CDC">
            <w:pPr>
              <w:jc w:val="center"/>
              <w:rPr>
                <w:rFonts w:ascii="Century Gothic" w:hAnsi="Century Gothic"/>
                <w:b/>
                <w:color w:val="FFFFFF" w:themeColor="background1"/>
                <w:sz w:val="22"/>
                <w:szCs w:val="22"/>
              </w:rPr>
            </w:pPr>
            <w:r w:rsidRPr="00E575D1">
              <w:rPr>
                <w:rFonts w:ascii="Century Gothic" w:hAnsi="Century Gothic"/>
                <w:b/>
                <w:color w:val="FFFFFF" w:themeColor="background1"/>
                <w:sz w:val="22"/>
                <w:szCs w:val="22"/>
              </w:rPr>
              <w:t>Time</w:t>
            </w:r>
          </w:p>
        </w:tc>
        <w:tc>
          <w:tcPr>
            <w:tcW w:w="3308" w:type="dxa"/>
            <w:shd w:val="clear" w:color="auto" w:fill="008000"/>
            <w:vAlign w:val="center"/>
          </w:tcPr>
          <w:p w14:paraId="21F1CA35" w14:textId="77777777" w:rsidR="008A3CDC" w:rsidRDefault="008A3CDC" w:rsidP="008A3CDC">
            <w:pPr>
              <w:ind w:right="-40"/>
              <w:jc w:val="center"/>
              <w:rPr>
                <w:rFonts w:ascii="Century Gothic" w:hAnsi="Century Gothic"/>
                <w:b/>
                <w:color w:val="FFFFFF" w:themeColor="background1"/>
                <w:sz w:val="22"/>
                <w:szCs w:val="22"/>
              </w:rPr>
            </w:pPr>
            <w:r w:rsidRPr="00E575D1">
              <w:rPr>
                <w:rFonts w:ascii="Century Gothic" w:hAnsi="Century Gothic"/>
                <w:b/>
                <w:color w:val="FFFFFF" w:themeColor="background1"/>
                <w:sz w:val="22"/>
                <w:szCs w:val="22"/>
              </w:rPr>
              <w:t>Activity</w:t>
            </w:r>
          </w:p>
          <w:p w14:paraId="53E70CF3" w14:textId="77777777" w:rsidR="008A3CDC" w:rsidRDefault="008A3CDC" w:rsidP="008A3CDC">
            <w:pPr>
              <w:rPr>
                <w:rFonts w:ascii="Century Gothic" w:hAnsi="Century Gothic"/>
                <w:sz w:val="22"/>
                <w:szCs w:val="22"/>
              </w:rPr>
            </w:pPr>
          </w:p>
          <w:p w14:paraId="61E89ADF" w14:textId="77777777" w:rsidR="008A3CDC" w:rsidRPr="00CC223E" w:rsidRDefault="008A3CDC" w:rsidP="008A3CDC">
            <w:pPr>
              <w:rPr>
                <w:rFonts w:ascii="Century Gothic" w:hAnsi="Century Gothic"/>
                <w:sz w:val="22"/>
                <w:szCs w:val="22"/>
              </w:rPr>
            </w:pPr>
          </w:p>
        </w:tc>
        <w:tc>
          <w:tcPr>
            <w:tcW w:w="4695" w:type="dxa"/>
            <w:shd w:val="clear" w:color="auto" w:fill="008000"/>
            <w:vAlign w:val="center"/>
          </w:tcPr>
          <w:p w14:paraId="338A39A0" w14:textId="77777777" w:rsidR="008A3CDC" w:rsidRPr="00E575D1" w:rsidRDefault="008A3CDC" w:rsidP="008A3CDC">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Learning Objectives</w:t>
            </w:r>
            <w:r w:rsidRPr="00E575D1">
              <w:rPr>
                <w:rFonts w:ascii="Century Gothic" w:hAnsi="Century Gothic"/>
                <w:b/>
                <w:color w:val="FFFFFF" w:themeColor="background1"/>
                <w:sz w:val="22"/>
                <w:szCs w:val="22"/>
              </w:rPr>
              <w:t>(s)</w:t>
            </w:r>
          </w:p>
        </w:tc>
        <w:tc>
          <w:tcPr>
            <w:tcW w:w="4230" w:type="dxa"/>
            <w:shd w:val="clear" w:color="auto" w:fill="008000"/>
          </w:tcPr>
          <w:p w14:paraId="58D17615" w14:textId="77777777" w:rsidR="008A3CDC" w:rsidRDefault="008A3CDC" w:rsidP="008A3CDC">
            <w:pPr>
              <w:jc w:val="center"/>
              <w:rPr>
                <w:rFonts w:ascii="Century Gothic" w:hAnsi="Century Gothic"/>
                <w:b/>
                <w:color w:val="FFFFFF" w:themeColor="background1"/>
                <w:sz w:val="22"/>
                <w:szCs w:val="22"/>
              </w:rPr>
            </w:pPr>
          </w:p>
          <w:p w14:paraId="76ABDDFD" w14:textId="77777777" w:rsidR="008A3CDC" w:rsidRDefault="008A3CDC" w:rsidP="008A3CDC">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 xml:space="preserve">Presenters / Format </w:t>
            </w:r>
          </w:p>
          <w:p w14:paraId="3A70355C" w14:textId="77777777" w:rsidR="008A3CDC" w:rsidRPr="00E575D1" w:rsidRDefault="008A3CDC" w:rsidP="008A3CDC">
            <w:pPr>
              <w:jc w:val="center"/>
              <w:rPr>
                <w:rFonts w:ascii="Century Gothic" w:hAnsi="Century Gothic"/>
                <w:b/>
                <w:color w:val="FFFFFF" w:themeColor="background1"/>
                <w:sz w:val="22"/>
                <w:szCs w:val="22"/>
              </w:rPr>
            </w:pPr>
          </w:p>
        </w:tc>
      </w:tr>
      <w:tr w:rsidR="008A3CDC" w14:paraId="6EC441A5" w14:textId="77777777" w:rsidTr="008A3CDC">
        <w:trPr>
          <w:trHeight w:val="471"/>
        </w:trPr>
        <w:tc>
          <w:tcPr>
            <w:tcW w:w="13968" w:type="dxa"/>
            <w:gridSpan w:val="5"/>
            <w:vAlign w:val="center"/>
          </w:tcPr>
          <w:p w14:paraId="2D8F603C" w14:textId="77777777" w:rsidR="008A3CDC" w:rsidRDefault="008A3CDC" w:rsidP="008A3CDC">
            <w:pPr>
              <w:jc w:val="center"/>
              <w:rPr>
                <w:rFonts w:ascii="Century Gothic" w:hAnsi="Century Gothic"/>
                <w:sz w:val="22"/>
                <w:szCs w:val="22"/>
              </w:rPr>
            </w:pPr>
            <w:r>
              <w:rPr>
                <w:rFonts w:ascii="Century Gothic" w:hAnsi="Century Gothic"/>
                <w:sz w:val="22"/>
                <w:szCs w:val="22"/>
              </w:rPr>
              <w:t>7:30 am</w:t>
            </w:r>
          </w:p>
          <w:p w14:paraId="706BB323" w14:textId="77777777" w:rsidR="008A3CDC" w:rsidRDefault="008A3CDC" w:rsidP="008A3CDC">
            <w:pPr>
              <w:pStyle w:val="ListParagraph"/>
              <w:ind w:left="360"/>
              <w:jc w:val="center"/>
              <w:rPr>
                <w:rFonts w:ascii="Century Gothic" w:hAnsi="Century Gothic"/>
                <w:sz w:val="22"/>
                <w:szCs w:val="22"/>
              </w:rPr>
            </w:pPr>
            <w:r>
              <w:rPr>
                <w:rFonts w:ascii="Century Gothic" w:hAnsi="Century Gothic"/>
                <w:sz w:val="22"/>
                <w:szCs w:val="22"/>
              </w:rPr>
              <w:t>Breakfast (provided) - Mingle</w:t>
            </w:r>
          </w:p>
        </w:tc>
      </w:tr>
      <w:tr w:rsidR="008A3CDC" w14:paraId="28D088A7" w14:textId="77777777" w:rsidTr="008A3CDC">
        <w:trPr>
          <w:trHeight w:val="471"/>
        </w:trPr>
        <w:tc>
          <w:tcPr>
            <w:tcW w:w="1735" w:type="dxa"/>
            <w:gridSpan w:val="2"/>
            <w:vAlign w:val="center"/>
          </w:tcPr>
          <w:p w14:paraId="7A174190" w14:textId="77777777" w:rsidR="008A3CDC" w:rsidRPr="00552B11" w:rsidRDefault="008A3CDC" w:rsidP="008A3CDC">
            <w:pPr>
              <w:jc w:val="center"/>
              <w:rPr>
                <w:rFonts w:ascii="Century Gothic" w:hAnsi="Century Gothic"/>
                <w:sz w:val="22"/>
                <w:szCs w:val="22"/>
              </w:rPr>
            </w:pPr>
            <w:r>
              <w:rPr>
                <w:rFonts w:ascii="Century Gothic" w:hAnsi="Century Gothic"/>
                <w:sz w:val="22"/>
                <w:szCs w:val="22"/>
              </w:rPr>
              <w:t>8:00 -8:30</w:t>
            </w:r>
          </w:p>
        </w:tc>
        <w:tc>
          <w:tcPr>
            <w:tcW w:w="3308" w:type="dxa"/>
            <w:vAlign w:val="center"/>
          </w:tcPr>
          <w:p w14:paraId="693B1D6F" w14:textId="77777777" w:rsidR="008A3CDC" w:rsidRPr="00552B11" w:rsidRDefault="008A3CDC" w:rsidP="008A3CDC">
            <w:pPr>
              <w:jc w:val="center"/>
              <w:rPr>
                <w:rFonts w:ascii="Century Gothic" w:hAnsi="Century Gothic"/>
                <w:sz w:val="22"/>
                <w:szCs w:val="22"/>
              </w:rPr>
            </w:pPr>
            <w:r>
              <w:rPr>
                <w:rFonts w:ascii="Century Gothic" w:hAnsi="Century Gothic"/>
                <w:sz w:val="22"/>
                <w:szCs w:val="22"/>
              </w:rPr>
              <w:t>Retreat Opening &amp; Welcome</w:t>
            </w:r>
          </w:p>
        </w:tc>
        <w:tc>
          <w:tcPr>
            <w:tcW w:w="4695" w:type="dxa"/>
            <w:vAlign w:val="center"/>
          </w:tcPr>
          <w:p w14:paraId="1BE5095D" w14:textId="77777777" w:rsidR="008A3CDC" w:rsidRPr="007C4FC8" w:rsidRDefault="008A3CDC" w:rsidP="008A3CDC">
            <w:pPr>
              <w:pStyle w:val="ListParagraph"/>
              <w:ind w:left="360"/>
              <w:rPr>
                <w:rFonts w:ascii="Century Gothic" w:hAnsi="Century Gothic"/>
                <w:sz w:val="22"/>
                <w:szCs w:val="22"/>
              </w:rPr>
            </w:pPr>
            <w:r>
              <w:rPr>
                <w:rFonts w:ascii="Century Gothic" w:hAnsi="Century Gothic"/>
                <w:sz w:val="22"/>
                <w:szCs w:val="22"/>
              </w:rPr>
              <w:t>Get to Know your Peers</w:t>
            </w:r>
          </w:p>
        </w:tc>
        <w:tc>
          <w:tcPr>
            <w:tcW w:w="4230" w:type="dxa"/>
          </w:tcPr>
          <w:p w14:paraId="3CA4E6B0" w14:textId="77777777" w:rsidR="008A3CDC" w:rsidRDefault="008A3CDC" w:rsidP="008A3CDC">
            <w:pPr>
              <w:pStyle w:val="ListParagraph"/>
              <w:ind w:left="360"/>
              <w:rPr>
                <w:rFonts w:ascii="Century Gothic" w:hAnsi="Century Gothic"/>
                <w:sz w:val="22"/>
                <w:szCs w:val="22"/>
              </w:rPr>
            </w:pPr>
          </w:p>
          <w:p w14:paraId="1D32C6BB" w14:textId="77777777" w:rsidR="008A3CDC" w:rsidRDefault="008A3CDC" w:rsidP="008A3CDC">
            <w:pPr>
              <w:pStyle w:val="ListParagraph"/>
              <w:ind w:left="360"/>
              <w:rPr>
                <w:rFonts w:ascii="Century Gothic" w:hAnsi="Century Gothic"/>
                <w:sz w:val="22"/>
                <w:szCs w:val="22"/>
              </w:rPr>
            </w:pPr>
            <w:r>
              <w:rPr>
                <w:rFonts w:ascii="Century Gothic" w:hAnsi="Century Gothic"/>
                <w:sz w:val="22"/>
                <w:szCs w:val="22"/>
              </w:rPr>
              <w:t>Icebreaker</w:t>
            </w:r>
          </w:p>
          <w:p w14:paraId="3FFEB0C7" w14:textId="77777777" w:rsidR="008A3CDC" w:rsidRDefault="008A3CDC" w:rsidP="008A3CDC">
            <w:pPr>
              <w:pStyle w:val="ListParagraph"/>
              <w:ind w:left="360"/>
              <w:rPr>
                <w:rFonts w:ascii="Century Gothic" w:hAnsi="Century Gothic"/>
                <w:sz w:val="22"/>
                <w:szCs w:val="22"/>
              </w:rPr>
            </w:pPr>
          </w:p>
        </w:tc>
      </w:tr>
      <w:tr w:rsidR="008A3CDC" w14:paraId="5A5599EE" w14:textId="77777777" w:rsidTr="008A3CDC">
        <w:trPr>
          <w:trHeight w:val="471"/>
        </w:trPr>
        <w:tc>
          <w:tcPr>
            <w:tcW w:w="1735" w:type="dxa"/>
            <w:gridSpan w:val="2"/>
            <w:vAlign w:val="center"/>
          </w:tcPr>
          <w:p w14:paraId="631737A5" w14:textId="77777777" w:rsidR="008A3CDC" w:rsidRDefault="008A3CDC" w:rsidP="008A3CDC">
            <w:pPr>
              <w:jc w:val="center"/>
              <w:rPr>
                <w:rFonts w:ascii="Century Gothic" w:hAnsi="Century Gothic"/>
                <w:sz w:val="22"/>
                <w:szCs w:val="22"/>
              </w:rPr>
            </w:pPr>
            <w:r>
              <w:rPr>
                <w:rFonts w:ascii="Century Gothic" w:hAnsi="Century Gothic"/>
                <w:sz w:val="22"/>
                <w:szCs w:val="22"/>
              </w:rPr>
              <w:t>8:30 – 9:30</w:t>
            </w:r>
          </w:p>
        </w:tc>
        <w:tc>
          <w:tcPr>
            <w:tcW w:w="3308" w:type="dxa"/>
            <w:vAlign w:val="center"/>
          </w:tcPr>
          <w:p w14:paraId="0CBEB200" w14:textId="77777777" w:rsidR="008A3CDC" w:rsidRDefault="008A3CDC" w:rsidP="008A3CDC">
            <w:pPr>
              <w:jc w:val="center"/>
              <w:rPr>
                <w:rFonts w:ascii="Century Gothic" w:hAnsi="Century Gothic"/>
                <w:sz w:val="22"/>
                <w:szCs w:val="22"/>
              </w:rPr>
            </w:pPr>
            <w:r>
              <w:rPr>
                <w:rFonts w:ascii="Century Gothic" w:hAnsi="Century Gothic"/>
                <w:sz w:val="22"/>
                <w:szCs w:val="22"/>
              </w:rPr>
              <w:t>Public Health Modernization – Past, Present &amp; Future</w:t>
            </w:r>
          </w:p>
        </w:tc>
        <w:tc>
          <w:tcPr>
            <w:tcW w:w="4695" w:type="dxa"/>
            <w:vAlign w:val="center"/>
          </w:tcPr>
          <w:p w14:paraId="0ABF638C" w14:textId="77777777" w:rsidR="008A3CDC" w:rsidRDefault="008A3CDC" w:rsidP="008A3CDC">
            <w:pPr>
              <w:rPr>
                <w:rFonts w:ascii="Century Gothic" w:hAnsi="Century Gothic"/>
                <w:sz w:val="22"/>
                <w:szCs w:val="22"/>
              </w:rPr>
            </w:pPr>
            <w:r>
              <w:rPr>
                <w:rFonts w:ascii="Century Gothic" w:hAnsi="Century Gothic"/>
                <w:sz w:val="22"/>
                <w:szCs w:val="22"/>
              </w:rPr>
              <w:t xml:space="preserve">Learning Objectives: </w:t>
            </w:r>
          </w:p>
          <w:p w14:paraId="6B5AB884" w14:textId="77777777" w:rsidR="008A3CDC" w:rsidRPr="00DF0B84" w:rsidRDefault="008A3CDC" w:rsidP="008A3CDC">
            <w:pPr>
              <w:rPr>
                <w:rFonts w:ascii="Century Gothic" w:hAnsi="Century Gothic"/>
                <w:sz w:val="22"/>
                <w:szCs w:val="22"/>
              </w:rPr>
            </w:pPr>
            <w:r>
              <w:rPr>
                <w:rFonts w:ascii="Century Gothic" w:hAnsi="Century Gothic"/>
                <w:sz w:val="22"/>
                <w:szCs w:val="22"/>
              </w:rPr>
              <w:t xml:space="preserve">- Where we’ve come and where we’re going? </w:t>
            </w:r>
          </w:p>
        </w:tc>
        <w:tc>
          <w:tcPr>
            <w:tcW w:w="4230" w:type="dxa"/>
          </w:tcPr>
          <w:p w14:paraId="126584CF" w14:textId="77777777" w:rsidR="008A3CDC" w:rsidRDefault="008A3CDC" w:rsidP="008A3CDC">
            <w:pPr>
              <w:pStyle w:val="ListParagraph"/>
              <w:ind w:left="360"/>
              <w:rPr>
                <w:rFonts w:ascii="Century Gothic" w:hAnsi="Century Gothic"/>
                <w:sz w:val="22"/>
                <w:szCs w:val="22"/>
              </w:rPr>
            </w:pPr>
            <w:r>
              <w:rPr>
                <w:rFonts w:ascii="Century Gothic" w:hAnsi="Century Gothic"/>
                <w:sz w:val="22"/>
                <w:szCs w:val="22"/>
              </w:rPr>
              <w:t>Lillian Shirley, PHD-OHA</w:t>
            </w:r>
          </w:p>
          <w:p w14:paraId="5BA4BF8E" w14:textId="77777777" w:rsidR="008A3CDC" w:rsidRDefault="008A3CDC" w:rsidP="008A3CDC">
            <w:pPr>
              <w:pStyle w:val="ListParagraph"/>
              <w:ind w:left="360"/>
              <w:rPr>
                <w:rFonts w:ascii="Century Gothic" w:hAnsi="Century Gothic"/>
                <w:sz w:val="22"/>
                <w:szCs w:val="22"/>
              </w:rPr>
            </w:pPr>
            <w:r>
              <w:rPr>
                <w:rFonts w:ascii="Century Gothic" w:hAnsi="Century Gothic"/>
                <w:sz w:val="22"/>
                <w:szCs w:val="22"/>
              </w:rPr>
              <w:t xml:space="preserve">Tricia </w:t>
            </w:r>
            <w:proofErr w:type="spellStart"/>
            <w:r>
              <w:rPr>
                <w:rFonts w:ascii="Century Gothic" w:hAnsi="Century Gothic"/>
                <w:sz w:val="22"/>
                <w:szCs w:val="22"/>
              </w:rPr>
              <w:t>Mortell</w:t>
            </w:r>
            <w:proofErr w:type="spellEnd"/>
            <w:r>
              <w:rPr>
                <w:rFonts w:ascii="Century Gothic" w:hAnsi="Century Gothic"/>
                <w:sz w:val="22"/>
                <w:szCs w:val="22"/>
              </w:rPr>
              <w:t>, CLHO Chair</w:t>
            </w:r>
          </w:p>
        </w:tc>
      </w:tr>
      <w:tr w:rsidR="008A3CDC" w:rsidRPr="00CC223E" w14:paraId="5DB2E3EC" w14:textId="77777777" w:rsidTr="004C736D">
        <w:trPr>
          <w:trHeight w:val="413"/>
        </w:trPr>
        <w:tc>
          <w:tcPr>
            <w:tcW w:w="1735" w:type="dxa"/>
            <w:gridSpan w:val="2"/>
            <w:vAlign w:val="center"/>
          </w:tcPr>
          <w:p w14:paraId="20FF1628" w14:textId="77777777" w:rsidR="008A3CDC" w:rsidRPr="008A3CDC" w:rsidRDefault="008A3CDC" w:rsidP="008A3CDC">
            <w:pPr>
              <w:jc w:val="center"/>
              <w:rPr>
                <w:rFonts w:ascii="Century Gothic" w:hAnsi="Century Gothic"/>
                <w:b/>
                <w:sz w:val="22"/>
                <w:szCs w:val="22"/>
              </w:rPr>
            </w:pPr>
            <w:r w:rsidRPr="008A3CDC">
              <w:rPr>
                <w:rFonts w:ascii="Century Gothic" w:hAnsi="Century Gothic"/>
                <w:b/>
                <w:sz w:val="22"/>
                <w:szCs w:val="22"/>
              </w:rPr>
              <w:t>9:30 – 9:45</w:t>
            </w:r>
          </w:p>
        </w:tc>
        <w:tc>
          <w:tcPr>
            <w:tcW w:w="12233" w:type="dxa"/>
            <w:gridSpan w:val="3"/>
            <w:vAlign w:val="center"/>
          </w:tcPr>
          <w:p w14:paraId="7501B613" w14:textId="77777777" w:rsidR="008A3CDC" w:rsidRPr="00CC223E" w:rsidRDefault="004C736D" w:rsidP="008A3CDC">
            <w:pPr>
              <w:pStyle w:val="ListParagraph"/>
              <w:ind w:left="360"/>
              <w:jc w:val="center"/>
              <w:rPr>
                <w:rFonts w:ascii="Century Gothic" w:hAnsi="Century Gothic"/>
                <w:b/>
                <w:sz w:val="22"/>
                <w:szCs w:val="22"/>
              </w:rPr>
            </w:pPr>
            <w:r>
              <w:rPr>
                <w:rFonts w:ascii="Century Gothic" w:hAnsi="Century Gothic"/>
                <w:b/>
                <w:sz w:val="22"/>
                <w:szCs w:val="22"/>
              </w:rPr>
              <w:t>STRETCH BREAK</w:t>
            </w:r>
          </w:p>
        </w:tc>
      </w:tr>
      <w:tr w:rsidR="008A3CDC" w14:paraId="793A7C51" w14:textId="77777777" w:rsidTr="0095556B">
        <w:trPr>
          <w:trHeight w:val="471"/>
        </w:trPr>
        <w:tc>
          <w:tcPr>
            <w:tcW w:w="1735" w:type="dxa"/>
            <w:gridSpan w:val="2"/>
            <w:tcBorders>
              <w:bottom w:val="single" w:sz="4" w:space="0" w:color="auto"/>
            </w:tcBorders>
            <w:vAlign w:val="center"/>
          </w:tcPr>
          <w:p w14:paraId="32DEB9AA" w14:textId="77777777" w:rsidR="008A3CDC" w:rsidRDefault="008A3CDC" w:rsidP="008A3CDC">
            <w:pPr>
              <w:jc w:val="center"/>
              <w:rPr>
                <w:rFonts w:ascii="Century Gothic" w:hAnsi="Century Gothic"/>
                <w:sz w:val="22"/>
                <w:szCs w:val="22"/>
              </w:rPr>
            </w:pPr>
            <w:r>
              <w:rPr>
                <w:rFonts w:ascii="Century Gothic" w:hAnsi="Century Gothic"/>
                <w:sz w:val="22"/>
                <w:szCs w:val="22"/>
              </w:rPr>
              <w:t>9:30- 10:00</w:t>
            </w:r>
          </w:p>
        </w:tc>
        <w:tc>
          <w:tcPr>
            <w:tcW w:w="3308" w:type="dxa"/>
            <w:tcBorders>
              <w:bottom w:val="single" w:sz="4" w:space="0" w:color="auto"/>
            </w:tcBorders>
            <w:vAlign w:val="center"/>
          </w:tcPr>
          <w:p w14:paraId="25857BF0" w14:textId="77777777" w:rsidR="008A3CDC" w:rsidRDefault="008A3CDC" w:rsidP="008A3CDC">
            <w:pPr>
              <w:jc w:val="center"/>
              <w:rPr>
                <w:rFonts w:ascii="Century Gothic" w:hAnsi="Century Gothic"/>
                <w:sz w:val="22"/>
                <w:szCs w:val="22"/>
              </w:rPr>
            </w:pPr>
            <w:r>
              <w:rPr>
                <w:rFonts w:ascii="Century Gothic" w:hAnsi="Century Gothic"/>
                <w:sz w:val="22"/>
                <w:szCs w:val="22"/>
              </w:rPr>
              <w:t>Innovation Sharing</w:t>
            </w:r>
          </w:p>
        </w:tc>
        <w:tc>
          <w:tcPr>
            <w:tcW w:w="4695" w:type="dxa"/>
            <w:tcBorders>
              <w:bottom w:val="single" w:sz="4" w:space="0" w:color="auto"/>
            </w:tcBorders>
            <w:vAlign w:val="center"/>
          </w:tcPr>
          <w:p w14:paraId="0CF05D1D" w14:textId="77777777" w:rsidR="008A3CDC" w:rsidRPr="007C4FC8" w:rsidRDefault="008A3CDC" w:rsidP="008A3CDC">
            <w:pPr>
              <w:pStyle w:val="ListParagraph"/>
              <w:ind w:left="360"/>
              <w:rPr>
                <w:rFonts w:ascii="Century Gothic" w:hAnsi="Century Gothic"/>
                <w:sz w:val="22"/>
                <w:szCs w:val="22"/>
              </w:rPr>
            </w:pPr>
          </w:p>
        </w:tc>
        <w:tc>
          <w:tcPr>
            <w:tcW w:w="4230" w:type="dxa"/>
            <w:tcBorders>
              <w:bottom w:val="single" w:sz="4" w:space="0" w:color="auto"/>
            </w:tcBorders>
          </w:tcPr>
          <w:p w14:paraId="7C30DA7A" w14:textId="33712C80" w:rsidR="008A3CDC" w:rsidRDefault="008A3CDC" w:rsidP="004345CE">
            <w:pPr>
              <w:pStyle w:val="ListParagraph"/>
              <w:ind w:left="360"/>
              <w:jc w:val="center"/>
              <w:rPr>
                <w:rFonts w:ascii="Century Gothic" w:hAnsi="Century Gothic"/>
                <w:sz w:val="22"/>
                <w:szCs w:val="22"/>
              </w:rPr>
            </w:pPr>
            <w:r>
              <w:rPr>
                <w:rFonts w:ascii="Century Gothic" w:hAnsi="Century Gothic"/>
                <w:sz w:val="22"/>
                <w:szCs w:val="22"/>
              </w:rPr>
              <w:t>Local Public Health officials – volunteers</w:t>
            </w:r>
          </w:p>
        </w:tc>
      </w:tr>
      <w:tr w:rsidR="008A3CDC" w14:paraId="2B113863" w14:textId="77777777" w:rsidTr="0095556B">
        <w:trPr>
          <w:trHeight w:val="471"/>
        </w:trPr>
        <w:tc>
          <w:tcPr>
            <w:tcW w:w="1735" w:type="dxa"/>
            <w:gridSpan w:val="2"/>
            <w:shd w:val="clear" w:color="auto" w:fill="FFFF99"/>
            <w:vAlign w:val="center"/>
          </w:tcPr>
          <w:p w14:paraId="53C03552" w14:textId="77777777" w:rsidR="008A3CDC" w:rsidRPr="0095556B" w:rsidRDefault="008A3CDC" w:rsidP="008A3CDC">
            <w:pPr>
              <w:jc w:val="center"/>
              <w:rPr>
                <w:rFonts w:ascii="Century Gothic" w:hAnsi="Century Gothic"/>
                <w:sz w:val="22"/>
                <w:szCs w:val="22"/>
              </w:rPr>
            </w:pPr>
            <w:r w:rsidRPr="0095556B">
              <w:rPr>
                <w:rFonts w:ascii="Century Gothic" w:hAnsi="Century Gothic"/>
                <w:sz w:val="22"/>
                <w:szCs w:val="22"/>
              </w:rPr>
              <w:t>10:00 – 12:30</w:t>
            </w:r>
          </w:p>
        </w:tc>
        <w:tc>
          <w:tcPr>
            <w:tcW w:w="3308" w:type="dxa"/>
            <w:shd w:val="clear" w:color="auto" w:fill="FFFF99"/>
            <w:vAlign w:val="center"/>
          </w:tcPr>
          <w:p w14:paraId="0FCA7B69" w14:textId="77777777" w:rsidR="008A3CDC" w:rsidRPr="0095556B" w:rsidRDefault="008A3CDC" w:rsidP="008A3CDC">
            <w:pPr>
              <w:jc w:val="center"/>
              <w:rPr>
                <w:rFonts w:ascii="Century Gothic" w:hAnsi="Century Gothic"/>
                <w:sz w:val="22"/>
                <w:szCs w:val="22"/>
              </w:rPr>
            </w:pPr>
          </w:p>
        </w:tc>
        <w:tc>
          <w:tcPr>
            <w:tcW w:w="4695" w:type="dxa"/>
            <w:shd w:val="clear" w:color="auto" w:fill="FFFF99"/>
            <w:vAlign w:val="center"/>
          </w:tcPr>
          <w:p w14:paraId="65ED1ED8" w14:textId="77777777" w:rsidR="008A3CDC" w:rsidRPr="0095556B" w:rsidRDefault="008A3CDC" w:rsidP="008A3CDC">
            <w:pPr>
              <w:pStyle w:val="ListParagraph"/>
              <w:ind w:left="360"/>
              <w:rPr>
                <w:rFonts w:ascii="Century Gothic" w:hAnsi="Century Gothic"/>
                <w:sz w:val="22"/>
                <w:szCs w:val="22"/>
              </w:rPr>
            </w:pPr>
          </w:p>
        </w:tc>
        <w:tc>
          <w:tcPr>
            <w:tcW w:w="4230" w:type="dxa"/>
            <w:shd w:val="clear" w:color="auto" w:fill="FFFF99"/>
          </w:tcPr>
          <w:p w14:paraId="54C52B0B" w14:textId="77777777" w:rsidR="008A3CDC" w:rsidRPr="0095556B" w:rsidRDefault="008A3CDC" w:rsidP="008A3CDC">
            <w:pPr>
              <w:pStyle w:val="ListParagraph"/>
              <w:ind w:left="360"/>
              <w:rPr>
                <w:rFonts w:ascii="Century Gothic" w:hAnsi="Century Gothic"/>
                <w:sz w:val="22"/>
                <w:szCs w:val="22"/>
              </w:rPr>
            </w:pPr>
          </w:p>
        </w:tc>
      </w:tr>
      <w:tr w:rsidR="008A3CDC" w:rsidRPr="00CC223E" w14:paraId="64A2DAEC" w14:textId="77777777" w:rsidTr="004C736D">
        <w:trPr>
          <w:trHeight w:val="332"/>
        </w:trPr>
        <w:tc>
          <w:tcPr>
            <w:tcW w:w="1728" w:type="dxa"/>
            <w:vAlign w:val="center"/>
          </w:tcPr>
          <w:p w14:paraId="4EACFD50" w14:textId="77777777" w:rsidR="008A3CDC" w:rsidRPr="008A3CDC" w:rsidRDefault="008A3CDC" w:rsidP="008A3CDC">
            <w:pPr>
              <w:rPr>
                <w:rFonts w:ascii="Century Gothic" w:hAnsi="Century Gothic"/>
                <w:b/>
                <w:sz w:val="22"/>
                <w:szCs w:val="22"/>
              </w:rPr>
            </w:pPr>
            <w:r>
              <w:rPr>
                <w:rFonts w:ascii="Century Gothic" w:hAnsi="Century Gothic"/>
                <w:b/>
                <w:sz w:val="22"/>
                <w:szCs w:val="22"/>
              </w:rPr>
              <w:t xml:space="preserve">  </w:t>
            </w:r>
            <w:r w:rsidRPr="008A3CDC">
              <w:rPr>
                <w:rFonts w:ascii="Century Gothic" w:hAnsi="Century Gothic"/>
                <w:b/>
                <w:sz w:val="22"/>
                <w:szCs w:val="22"/>
              </w:rPr>
              <w:t>12:30-1:30</w:t>
            </w:r>
          </w:p>
        </w:tc>
        <w:tc>
          <w:tcPr>
            <w:tcW w:w="12240" w:type="dxa"/>
            <w:gridSpan w:val="4"/>
            <w:vAlign w:val="center"/>
          </w:tcPr>
          <w:p w14:paraId="5D7ECD9D" w14:textId="77777777" w:rsidR="008A3CDC" w:rsidRPr="00CC223E" w:rsidRDefault="008A3CDC" w:rsidP="008A3CDC">
            <w:pPr>
              <w:pStyle w:val="ListParagraph"/>
              <w:ind w:left="360"/>
              <w:jc w:val="center"/>
              <w:rPr>
                <w:rFonts w:ascii="Century Gothic" w:hAnsi="Century Gothic"/>
                <w:b/>
                <w:sz w:val="22"/>
                <w:szCs w:val="22"/>
              </w:rPr>
            </w:pPr>
            <w:r>
              <w:rPr>
                <w:rFonts w:ascii="Century Gothic" w:hAnsi="Century Gothic"/>
                <w:b/>
                <w:sz w:val="22"/>
                <w:szCs w:val="22"/>
              </w:rPr>
              <w:t>LUNCH BREAK</w:t>
            </w:r>
            <w:r w:rsidRPr="00CC223E">
              <w:rPr>
                <w:rFonts w:ascii="Century Gothic" w:hAnsi="Century Gothic"/>
                <w:b/>
                <w:sz w:val="22"/>
                <w:szCs w:val="22"/>
              </w:rPr>
              <w:t xml:space="preserve"> (lunch provided)</w:t>
            </w:r>
          </w:p>
        </w:tc>
      </w:tr>
      <w:tr w:rsidR="008A3CDC" w14:paraId="706ABD36" w14:textId="77777777" w:rsidTr="004345CE">
        <w:trPr>
          <w:trHeight w:val="1223"/>
        </w:trPr>
        <w:tc>
          <w:tcPr>
            <w:tcW w:w="1735" w:type="dxa"/>
            <w:gridSpan w:val="2"/>
            <w:vAlign w:val="center"/>
          </w:tcPr>
          <w:p w14:paraId="56B5763C" w14:textId="77777777" w:rsidR="008A3CDC" w:rsidRDefault="008A3CDC" w:rsidP="008A3CDC">
            <w:pPr>
              <w:jc w:val="center"/>
              <w:rPr>
                <w:rFonts w:ascii="Century Gothic" w:hAnsi="Century Gothic"/>
                <w:sz w:val="22"/>
                <w:szCs w:val="22"/>
              </w:rPr>
            </w:pPr>
            <w:r>
              <w:rPr>
                <w:rFonts w:ascii="Century Gothic" w:hAnsi="Century Gothic"/>
                <w:sz w:val="22"/>
                <w:szCs w:val="22"/>
              </w:rPr>
              <w:t>1:30 – 2:30</w:t>
            </w:r>
          </w:p>
        </w:tc>
        <w:tc>
          <w:tcPr>
            <w:tcW w:w="3308" w:type="dxa"/>
            <w:vAlign w:val="center"/>
          </w:tcPr>
          <w:p w14:paraId="0A85C839" w14:textId="77777777" w:rsidR="008A3CDC" w:rsidRDefault="008A3CDC" w:rsidP="008A3CDC">
            <w:pPr>
              <w:jc w:val="center"/>
              <w:rPr>
                <w:rFonts w:ascii="Century Gothic" w:hAnsi="Century Gothic"/>
                <w:sz w:val="22"/>
                <w:szCs w:val="22"/>
              </w:rPr>
            </w:pPr>
            <w:r>
              <w:rPr>
                <w:rFonts w:ascii="Century Gothic" w:hAnsi="Century Gothic"/>
                <w:sz w:val="22"/>
                <w:szCs w:val="22"/>
              </w:rPr>
              <w:t>Part 1: Modernization Progress &amp; Future Visioning</w:t>
            </w:r>
          </w:p>
        </w:tc>
        <w:tc>
          <w:tcPr>
            <w:tcW w:w="4695" w:type="dxa"/>
            <w:vAlign w:val="center"/>
          </w:tcPr>
          <w:p w14:paraId="495EDFD0" w14:textId="77777777" w:rsidR="008A3CDC" w:rsidRDefault="008A3CDC" w:rsidP="008A3CDC">
            <w:pPr>
              <w:rPr>
                <w:rFonts w:ascii="Century Gothic" w:hAnsi="Century Gothic"/>
                <w:sz w:val="22"/>
                <w:szCs w:val="22"/>
              </w:rPr>
            </w:pPr>
            <w:r>
              <w:rPr>
                <w:rFonts w:ascii="Century Gothic" w:hAnsi="Century Gothic"/>
                <w:sz w:val="22"/>
                <w:szCs w:val="22"/>
              </w:rPr>
              <w:t>Learning Objectives:</w:t>
            </w:r>
          </w:p>
          <w:p w14:paraId="57BD15BD" w14:textId="77777777" w:rsidR="008A3CDC" w:rsidRDefault="008A3CDC" w:rsidP="008A3CDC">
            <w:pPr>
              <w:pStyle w:val="ListParagraph"/>
              <w:numPr>
                <w:ilvl w:val="0"/>
                <w:numId w:val="1"/>
              </w:numPr>
              <w:rPr>
                <w:rFonts w:ascii="Century Gothic" w:hAnsi="Century Gothic"/>
                <w:sz w:val="22"/>
                <w:szCs w:val="22"/>
              </w:rPr>
            </w:pPr>
            <w:r w:rsidRPr="006F1E72">
              <w:rPr>
                <w:rFonts w:ascii="Century Gothic" w:hAnsi="Century Gothic"/>
                <w:sz w:val="22"/>
                <w:szCs w:val="22"/>
              </w:rPr>
              <w:t>Share grantee experiences</w:t>
            </w:r>
          </w:p>
          <w:p w14:paraId="0BF7D213" w14:textId="77777777" w:rsidR="008A3CDC" w:rsidRPr="006F1E72" w:rsidRDefault="008A3CDC" w:rsidP="008A3CDC">
            <w:pPr>
              <w:pStyle w:val="ListParagraph"/>
              <w:numPr>
                <w:ilvl w:val="0"/>
                <w:numId w:val="1"/>
              </w:numPr>
              <w:rPr>
                <w:rFonts w:ascii="Century Gothic" w:hAnsi="Century Gothic"/>
                <w:sz w:val="22"/>
                <w:szCs w:val="22"/>
              </w:rPr>
            </w:pPr>
            <w:r>
              <w:rPr>
                <w:rFonts w:ascii="Century Gothic" w:hAnsi="Century Gothic"/>
                <w:sz w:val="22"/>
                <w:szCs w:val="22"/>
              </w:rPr>
              <w:t xml:space="preserve">Learn from Modernization </w:t>
            </w:r>
            <w:proofErr w:type="spellStart"/>
            <w:r>
              <w:rPr>
                <w:rFonts w:ascii="Century Gothic" w:hAnsi="Century Gothic"/>
                <w:sz w:val="22"/>
                <w:szCs w:val="22"/>
              </w:rPr>
              <w:t>Eval</w:t>
            </w:r>
            <w:proofErr w:type="spellEnd"/>
          </w:p>
          <w:p w14:paraId="3D42D149" w14:textId="77777777" w:rsidR="008A3CDC" w:rsidRPr="006F1E72" w:rsidRDefault="008A3CDC" w:rsidP="008A3CDC">
            <w:pPr>
              <w:rPr>
                <w:rFonts w:ascii="Century Gothic" w:hAnsi="Century Gothic"/>
                <w:sz w:val="22"/>
                <w:szCs w:val="22"/>
              </w:rPr>
            </w:pPr>
          </w:p>
        </w:tc>
        <w:tc>
          <w:tcPr>
            <w:tcW w:w="4230" w:type="dxa"/>
          </w:tcPr>
          <w:p w14:paraId="4763A1B4" w14:textId="77777777" w:rsidR="008A3CDC" w:rsidRDefault="008A3CDC" w:rsidP="008A3CDC">
            <w:pPr>
              <w:rPr>
                <w:rFonts w:ascii="Century Gothic" w:hAnsi="Century Gothic"/>
                <w:sz w:val="22"/>
                <w:szCs w:val="22"/>
              </w:rPr>
            </w:pPr>
          </w:p>
          <w:p w14:paraId="543F5B78" w14:textId="77777777" w:rsidR="008A3CDC" w:rsidRDefault="008A3CDC" w:rsidP="008A3CDC">
            <w:pPr>
              <w:rPr>
                <w:rFonts w:ascii="Century Gothic" w:hAnsi="Century Gothic"/>
                <w:sz w:val="22"/>
                <w:szCs w:val="22"/>
              </w:rPr>
            </w:pPr>
          </w:p>
          <w:p w14:paraId="1DA4E5B5" w14:textId="77777777" w:rsidR="008A3CDC" w:rsidRDefault="008A3CDC" w:rsidP="008A3CDC">
            <w:pPr>
              <w:jc w:val="center"/>
              <w:rPr>
                <w:rFonts w:ascii="Century Gothic" w:hAnsi="Century Gothic"/>
                <w:sz w:val="22"/>
                <w:szCs w:val="22"/>
              </w:rPr>
            </w:pPr>
            <w:r>
              <w:rPr>
                <w:rFonts w:ascii="Century Gothic" w:hAnsi="Century Gothic"/>
                <w:sz w:val="22"/>
                <w:szCs w:val="22"/>
              </w:rPr>
              <w:t>Presenters/ PowerPoint</w:t>
            </w:r>
          </w:p>
          <w:p w14:paraId="5A0D25CC" w14:textId="77777777" w:rsidR="008A3CDC" w:rsidRDefault="008A3CDC" w:rsidP="008A3CDC">
            <w:pPr>
              <w:rPr>
                <w:rFonts w:ascii="Century Gothic" w:hAnsi="Century Gothic"/>
                <w:sz w:val="22"/>
                <w:szCs w:val="22"/>
              </w:rPr>
            </w:pPr>
          </w:p>
          <w:p w14:paraId="456FE32B" w14:textId="77777777" w:rsidR="008A3CDC" w:rsidRDefault="008A3CDC" w:rsidP="008A3CDC">
            <w:pPr>
              <w:rPr>
                <w:rFonts w:ascii="Century Gothic" w:hAnsi="Century Gothic"/>
                <w:sz w:val="22"/>
                <w:szCs w:val="22"/>
              </w:rPr>
            </w:pPr>
          </w:p>
        </w:tc>
      </w:tr>
      <w:tr w:rsidR="008A3CDC" w14:paraId="212D6F04" w14:textId="77777777" w:rsidTr="008A3CDC">
        <w:trPr>
          <w:trHeight w:val="622"/>
        </w:trPr>
        <w:tc>
          <w:tcPr>
            <w:tcW w:w="1735" w:type="dxa"/>
            <w:gridSpan w:val="2"/>
            <w:vAlign w:val="center"/>
          </w:tcPr>
          <w:p w14:paraId="49E9C397" w14:textId="77777777" w:rsidR="008A3CDC" w:rsidRDefault="008A3CDC" w:rsidP="008A3CDC">
            <w:pPr>
              <w:jc w:val="center"/>
              <w:rPr>
                <w:rFonts w:ascii="Century Gothic" w:hAnsi="Century Gothic"/>
                <w:sz w:val="22"/>
                <w:szCs w:val="22"/>
              </w:rPr>
            </w:pPr>
            <w:r>
              <w:rPr>
                <w:rFonts w:ascii="Century Gothic" w:hAnsi="Century Gothic"/>
                <w:sz w:val="22"/>
                <w:szCs w:val="22"/>
              </w:rPr>
              <w:t>2:30 – 4:00</w:t>
            </w:r>
          </w:p>
        </w:tc>
        <w:tc>
          <w:tcPr>
            <w:tcW w:w="3308" w:type="dxa"/>
            <w:vAlign w:val="center"/>
          </w:tcPr>
          <w:p w14:paraId="2801652D" w14:textId="77777777" w:rsidR="008A3CDC" w:rsidRDefault="008A3CDC" w:rsidP="008A3CDC">
            <w:pPr>
              <w:jc w:val="center"/>
              <w:rPr>
                <w:rFonts w:ascii="Century Gothic" w:hAnsi="Century Gothic"/>
                <w:sz w:val="22"/>
                <w:szCs w:val="22"/>
              </w:rPr>
            </w:pPr>
            <w:r>
              <w:rPr>
                <w:rFonts w:ascii="Century Gothic" w:hAnsi="Century Gothic"/>
                <w:sz w:val="22"/>
                <w:szCs w:val="22"/>
              </w:rPr>
              <w:t>Part 2: Characteristics of Successful Modernization projects</w:t>
            </w:r>
          </w:p>
        </w:tc>
        <w:tc>
          <w:tcPr>
            <w:tcW w:w="4695" w:type="dxa"/>
            <w:vAlign w:val="center"/>
          </w:tcPr>
          <w:p w14:paraId="589349B6" w14:textId="77777777" w:rsidR="008A3CDC" w:rsidRDefault="008A3CDC" w:rsidP="008A3CDC">
            <w:pPr>
              <w:rPr>
                <w:rFonts w:ascii="Century Gothic" w:hAnsi="Century Gothic"/>
                <w:sz w:val="22"/>
                <w:szCs w:val="22"/>
              </w:rPr>
            </w:pPr>
            <w:r>
              <w:rPr>
                <w:rFonts w:ascii="Century Gothic" w:hAnsi="Century Gothic"/>
                <w:sz w:val="22"/>
                <w:szCs w:val="22"/>
              </w:rPr>
              <w:t>Learning Objectives:</w:t>
            </w:r>
          </w:p>
          <w:p w14:paraId="257FA735" w14:textId="77777777" w:rsidR="008A3CDC" w:rsidRPr="00CC1927" w:rsidRDefault="008A3CDC" w:rsidP="008A3CDC">
            <w:pPr>
              <w:pStyle w:val="ListParagraph"/>
              <w:numPr>
                <w:ilvl w:val="0"/>
                <w:numId w:val="2"/>
              </w:numPr>
              <w:rPr>
                <w:rFonts w:ascii="Century Gothic" w:hAnsi="Century Gothic"/>
                <w:sz w:val="22"/>
                <w:szCs w:val="22"/>
              </w:rPr>
            </w:pPr>
            <w:r w:rsidRPr="00CC1927">
              <w:rPr>
                <w:rFonts w:ascii="Century Gothic" w:hAnsi="Century Gothic"/>
                <w:sz w:val="22"/>
                <w:szCs w:val="22"/>
              </w:rPr>
              <w:t>Sharing great partnership</w:t>
            </w:r>
          </w:p>
          <w:p w14:paraId="2D3E58CC" w14:textId="77777777" w:rsidR="008A3CDC" w:rsidRDefault="008A3CDC" w:rsidP="008A3CDC">
            <w:pPr>
              <w:pStyle w:val="ListParagraph"/>
              <w:numPr>
                <w:ilvl w:val="0"/>
                <w:numId w:val="1"/>
              </w:numPr>
              <w:rPr>
                <w:rFonts w:ascii="Century Gothic" w:hAnsi="Century Gothic"/>
                <w:sz w:val="22"/>
                <w:szCs w:val="22"/>
              </w:rPr>
            </w:pPr>
            <w:r>
              <w:rPr>
                <w:rFonts w:ascii="Century Gothic" w:hAnsi="Century Gothic"/>
                <w:sz w:val="22"/>
                <w:szCs w:val="22"/>
              </w:rPr>
              <w:t>Success CJS</w:t>
            </w:r>
          </w:p>
          <w:p w14:paraId="4BE15AF5" w14:textId="77777777" w:rsidR="008A3CDC" w:rsidRPr="00CC1927" w:rsidRDefault="008A3CDC" w:rsidP="008A3CDC">
            <w:pPr>
              <w:pStyle w:val="ListParagraph"/>
              <w:numPr>
                <w:ilvl w:val="0"/>
                <w:numId w:val="1"/>
              </w:numPr>
              <w:rPr>
                <w:rFonts w:ascii="Century Gothic" w:hAnsi="Century Gothic"/>
                <w:sz w:val="22"/>
                <w:szCs w:val="22"/>
              </w:rPr>
            </w:pPr>
            <w:r>
              <w:rPr>
                <w:rFonts w:ascii="Century Gothic" w:hAnsi="Century Gothic"/>
                <w:sz w:val="22"/>
                <w:szCs w:val="22"/>
              </w:rPr>
              <w:t xml:space="preserve">Challenges and </w:t>
            </w:r>
            <w:proofErr w:type="spellStart"/>
            <w:r>
              <w:rPr>
                <w:rFonts w:ascii="Century Gothic" w:hAnsi="Century Gothic"/>
                <w:sz w:val="22"/>
                <w:szCs w:val="22"/>
              </w:rPr>
              <w:t>Learnings</w:t>
            </w:r>
            <w:proofErr w:type="spellEnd"/>
            <w:r>
              <w:rPr>
                <w:rFonts w:ascii="Century Gothic" w:hAnsi="Century Gothic"/>
                <w:sz w:val="22"/>
                <w:szCs w:val="22"/>
              </w:rPr>
              <w:t xml:space="preserve"> for moving forward</w:t>
            </w:r>
          </w:p>
        </w:tc>
        <w:tc>
          <w:tcPr>
            <w:tcW w:w="4230" w:type="dxa"/>
          </w:tcPr>
          <w:p w14:paraId="1F6B4278" w14:textId="77777777" w:rsidR="008A3CDC" w:rsidRDefault="008A3CDC" w:rsidP="008A3CDC">
            <w:pPr>
              <w:jc w:val="center"/>
              <w:rPr>
                <w:rFonts w:ascii="Century Gothic" w:hAnsi="Century Gothic"/>
                <w:sz w:val="22"/>
                <w:szCs w:val="22"/>
              </w:rPr>
            </w:pPr>
          </w:p>
          <w:p w14:paraId="70E1CAC9" w14:textId="77777777" w:rsidR="008A3CDC" w:rsidRDefault="008A3CDC" w:rsidP="008A3CDC">
            <w:pPr>
              <w:jc w:val="center"/>
              <w:rPr>
                <w:rFonts w:ascii="Century Gothic" w:hAnsi="Century Gothic"/>
                <w:sz w:val="22"/>
                <w:szCs w:val="22"/>
              </w:rPr>
            </w:pPr>
            <w:r>
              <w:rPr>
                <w:rFonts w:ascii="Century Gothic" w:hAnsi="Century Gothic"/>
                <w:sz w:val="22"/>
                <w:szCs w:val="22"/>
              </w:rPr>
              <w:t>Small group discussions &amp; Report Out</w:t>
            </w:r>
          </w:p>
        </w:tc>
      </w:tr>
      <w:tr w:rsidR="008A3CDC" w14:paraId="1C2D9148" w14:textId="77777777" w:rsidTr="008A3CDC">
        <w:trPr>
          <w:trHeight w:val="622"/>
        </w:trPr>
        <w:tc>
          <w:tcPr>
            <w:tcW w:w="1735" w:type="dxa"/>
            <w:gridSpan w:val="2"/>
            <w:vAlign w:val="center"/>
          </w:tcPr>
          <w:p w14:paraId="6708B8CE" w14:textId="77777777" w:rsidR="008A3CDC" w:rsidRDefault="008A3CDC" w:rsidP="008A3CDC">
            <w:pPr>
              <w:jc w:val="center"/>
              <w:rPr>
                <w:rFonts w:ascii="Century Gothic" w:hAnsi="Century Gothic"/>
                <w:sz w:val="22"/>
                <w:szCs w:val="22"/>
              </w:rPr>
            </w:pPr>
            <w:r>
              <w:rPr>
                <w:rFonts w:ascii="Century Gothic" w:hAnsi="Century Gothic"/>
                <w:sz w:val="22"/>
                <w:szCs w:val="22"/>
              </w:rPr>
              <w:t>4:00 – 4:30</w:t>
            </w:r>
          </w:p>
        </w:tc>
        <w:tc>
          <w:tcPr>
            <w:tcW w:w="3308" w:type="dxa"/>
            <w:vAlign w:val="center"/>
          </w:tcPr>
          <w:p w14:paraId="54A69432" w14:textId="77777777" w:rsidR="008A3CDC" w:rsidRDefault="008A3CDC" w:rsidP="008A3CDC">
            <w:pPr>
              <w:jc w:val="center"/>
              <w:rPr>
                <w:rFonts w:ascii="Century Gothic" w:hAnsi="Century Gothic"/>
                <w:sz w:val="22"/>
                <w:szCs w:val="22"/>
              </w:rPr>
            </w:pPr>
            <w:r>
              <w:rPr>
                <w:rFonts w:ascii="Century Gothic" w:hAnsi="Century Gothic"/>
                <w:sz w:val="22"/>
                <w:szCs w:val="22"/>
              </w:rPr>
              <w:t>Innovation Sharing</w:t>
            </w:r>
          </w:p>
        </w:tc>
        <w:tc>
          <w:tcPr>
            <w:tcW w:w="4695" w:type="dxa"/>
            <w:vAlign w:val="center"/>
          </w:tcPr>
          <w:p w14:paraId="15902872" w14:textId="77777777" w:rsidR="008A3CDC" w:rsidRPr="00A53922" w:rsidRDefault="008A3CDC" w:rsidP="008A3CDC">
            <w:pPr>
              <w:rPr>
                <w:rFonts w:ascii="Century Gothic" w:hAnsi="Century Gothic"/>
                <w:sz w:val="22"/>
                <w:szCs w:val="22"/>
              </w:rPr>
            </w:pPr>
          </w:p>
        </w:tc>
        <w:tc>
          <w:tcPr>
            <w:tcW w:w="4230" w:type="dxa"/>
          </w:tcPr>
          <w:p w14:paraId="566C4E91" w14:textId="77777777" w:rsidR="008A3CDC" w:rsidRDefault="008A3CDC" w:rsidP="004345CE">
            <w:pPr>
              <w:jc w:val="center"/>
              <w:rPr>
                <w:rFonts w:ascii="Century Gothic" w:hAnsi="Century Gothic"/>
                <w:sz w:val="22"/>
                <w:szCs w:val="22"/>
              </w:rPr>
            </w:pPr>
            <w:r>
              <w:rPr>
                <w:rFonts w:ascii="Century Gothic" w:hAnsi="Century Gothic"/>
                <w:sz w:val="22"/>
                <w:szCs w:val="22"/>
              </w:rPr>
              <w:t>Local Public Health Officials - volunteers</w:t>
            </w:r>
            <w:bookmarkStart w:id="0" w:name="_GoBack"/>
            <w:bookmarkEnd w:id="0"/>
          </w:p>
          <w:p w14:paraId="140EF083" w14:textId="77777777" w:rsidR="008A3CDC" w:rsidRDefault="008A3CDC" w:rsidP="008A3CDC">
            <w:pPr>
              <w:jc w:val="center"/>
              <w:rPr>
                <w:rFonts w:ascii="Century Gothic" w:hAnsi="Century Gothic"/>
                <w:sz w:val="22"/>
                <w:szCs w:val="22"/>
              </w:rPr>
            </w:pPr>
          </w:p>
        </w:tc>
      </w:tr>
      <w:tr w:rsidR="008A3CDC" w14:paraId="423A5123" w14:textId="77777777" w:rsidTr="008A3CDC">
        <w:trPr>
          <w:trHeight w:val="622"/>
        </w:trPr>
        <w:tc>
          <w:tcPr>
            <w:tcW w:w="1735" w:type="dxa"/>
            <w:gridSpan w:val="2"/>
            <w:vAlign w:val="center"/>
          </w:tcPr>
          <w:p w14:paraId="1B2B39C5" w14:textId="77777777" w:rsidR="008A3CDC" w:rsidRPr="00552B11" w:rsidRDefault="008A3CDC" w:rsidP="008A3CDC">
            <w:pPr>
              <w:jc w:val="center"/>
              <w:rPr>
                <w:rFonts w:ascii="Century Gothic" w:hAnsi="Century Gothic"/>
                <w:sz w:val="22"/>
                <w:szCs w:val="22"/>
              </w:rPr>
            </w:pPr>
            <w:r>
              <w:rPr>
                <w:rFonts w:ascii="Century Gothic" w:hAnsi="Century Gothic"/>
                <w:sz w:val="22"/>
                <w:szCs w:val="22"/>
              </w:rPr>
              <w:t>5:00 - 5:30</w:t>
            </w:r>
            <w:r w:rsidRPr="00552B11">
              <w:rPr>
                <w:rFonts w:ascii="Century Gothic" w:hAnsi="Century Gothic"/>
                <w:sz w:val="22"/>
                <w:szCs w:val="22"/>
              </w:rPr>
              <w:t xml:space="preserve"> pm</w:t>
            </w:r>
          </w:p>
        </w:tc>
        <w:tc>
          <w:tcPr>
            <w:tcW w:w="3308" w:type="dxa"/>
            <w:vAlign w:val="center"/>
          </w:tcPr>
          <w:p w14:paraId="64540066" w14:textId="77777777" w:rsidR="008A3CDC" w:rsidRDefault="008A3CDC" w:rsidP="008A3CDC">
            <w:pPr>
              <w:jc w:val="center"/>
              <w:rPr>
                <w:rFonts w:ascii="Century Gothic" w:hAnsi="Century Gothic"/>
                <w:sz w:val="22"/>
                <w:szCs w:val="22"/>
              </w:rPr>
            </w:pPr>
            <w:r>
              <w:rPr>
                <w:rFonts w:ascii="Century Gothic" w:hAnsi="Century Gothic"/>
                <w:sz w:val="22"/>
                <w:szCs w:val="22"/>
              </w:rPr>
              <w:t xml:space="preserve">End of Day  </w:t>
            </w:r>
          </w:p>
          <w:p w14:paraId="05A02DFD" w14:textId="77777777" w:rsidR="008A3CDC" w:rsidRPr="00552B11" w:rsidRDefault="008A3CDC" w:rsidP="008A3CDC">
            <w:pPr>
              <w:jc w:val="center"/>
              <w:rPr>
                <w:rFonts w:ascii="Century Gothic" w:hAnsi="Century Gothic"/>
                <w:sz w:val="22"/>
                <w:szCs w:val="22"/>
              </w:rPr>
            </w:pPr>
            <w:r>
              <w:rPr>
                <w:rFonts w:ascii="Century Gothic" w:hAnsi="Century Gothic"/>
                <w:sz w:val="22"/>
                <w:szCs w:val="22"/>
              </w:rPr>
              <w:t>Questions &amp; Follow-up</w:t>
            </w:r>
          </w:p>
        </w:tc>
        <w:tc>
          <w:tcPr>
            <w:tcW w:w="4695" w:type="dxa"/>
            <w:vAlign w:val="center"/>
          </w:tcPr>
          <w:p w14:paraId="6D10E9B8" w14:textId="77777777" w:rsidR="008A3CDC" w:rsidRPr="00A53922" w:rsidRDefault="008A3CDC" w:rsidP="008A3CDC">
            <w:pPr>
              <w:rPr>
                <w:rFonts w:ascii="Century Gothic" w:hAnsi="Century Gothic"/>
                <w:sz w:val="22"/>
                <w:szCs w:val="22"/>
              </w:rPr>
            </w:pPr>
          </w:p>
        </w:tc>
        <w:tc>
          <w:tcPr>
            <w:tcW w:w="4230" w:type="dxa"/>
          </w:tcPr>
          <w:p w14:paraId="3CE33B7E" w14:textId="77777777" w:rsidR="008A3CDC" w:rsidRDefault="008A3CDC" w:rsidP="008A3CDC">
            <w:pPr>
              <w:jc w:val="center"/>
              <w:rPr>
                <w:rFonts w:ascii="Century Gothic" w:hAnsi="Century Gothic"/>
                <w:sz w:val="22"/>
                <w:szCs w:val="22"/>
              </w:rPr>
            </w:pPr>
          </w:p>
          <w:p w14:paraId="746E3027" w14:textId="77777777" w:rsidR="008A3CDC" w:rsidRDefault="008A3CDC" w:rsidP="008A3CDC">
            <w:pPr>
              <w:jc w:val="center"/>
              <w:rPr>
                <w:rFonts w:ascii="Century Gothic" w:hAnsi="Century Gothic"/>
                <w:sz w:val="22"/>
                <w:szCs w:val="22"/>
              </w:rPr>
            </w:pPr>
          </w:p>
        </w:tc>
      </w:tr>
    </w:tbl>
    <w:p w14:paraId="5247870D" w14:textId="77777777" w:rsidR="008A3CDC" w:rsidRDefault="008A3CDC"/>
    <w:tbl>
      <w:tblPr>
        <w:tblStyle w:val="TableGrid"/>
        <w:tblpPr w:leftFromText="180" w:rightFromText="180" w:vertAnchor="text" w:horzAnchor="page" w:tblpX="847" w:tblpY="145"/>
        <w:tblW w:w="14328" w:type="dxa"/>
        <w:tblLook w:val="04A0" w:firstRow="1" w:lastRow="0" w:firstColumn="1" w:lastColumn="0" w:noHBand="0" w:noVBand="1"/>
      </w:tblPr>
      <w:tblGrid>
        <w:gridCol w:w="1728"/>
        <w:gridCol w:w="3330"/>
        <w:gridCol w:w="4640"/>
        <w:gridCol w:w="4630"/>
      </w:tblGrid>
      <w:tr w:rsidR="008A3CDC" w:rsidRPr="002D23DA" w14:paraId="0E3E7685" w14:textId="77777777" w:rsidTr="00BF24C2">
        <w:trPr>
          <w:trHeight w:val="450"/>
        </w:trPr>
        <w:tc>
          <w:tcPr>
            <w:tcW w:w="1728" w:type="dxa"/>
            <w:shd w:val="clear" w:color="auto" w:fill="008000"/>
            <w:vAlign w:val="center"/>
          </w:tcPr>
          <w:p w14:paraId="1D14E7AC" w14:textId="77777777" w:rsidR="008A3CDC" w:rsidRPr="002D23DA" w:rsidRDefault="008A3CDC" w:rsidP="00BF24C2">
            <w:pPr>
              <w:jc w:val="center"/>
              <w:rPr>
                <w:rFonts w:ascii="Century Gothic" w:hAnsi="Century Gothic"/>
                <w:b/>
                <w:color w:val="FFFFFF" w:themeColor="background1"/>
                <w:sz w:val="22"/>
                <w:szCs w:val="22"/>
              </w:rPr>
            </w:pPr>
            <w:r w:rsidRPr="002D23DA">
              <w:rPr>
                <w:rFonts w:ascii="Century Gothic" w:hAnsi="Century Gothic"/>
                <w:b/>
                <w:color w:val="FFFFFF" w:themeColor="background1"/>
                <w:sz w:val="22"/>
                <w:szCs w:val="22"/>
              </w:rPr>
              <w:t>Time</w:t>
            </w:r>
          </w:p>
        </w:tc>
        <w:tc>
          <w:tcPr>
            <w:tcW w:w="3330" w:type="dxa"/>
            <w:shd w:val="clear" w:color="auto" w:fill="008000"/>
            <w:vAlign w:val="center"/>
          </w:tcPr>
          <w:p w14:paraId="4608852E" w14:textId="77777777" w:rsidR="008A3CDC" w:rsidRPr="002D23DA" w:rsidRDefault="008A3CDC" w:rsidP="00BF24C2">
            <w:pPr>
              <w:jc w:val="center"/>
              <w:rPr>
                <w:rFonts w:ascii="Century Gothic" w:hAnsi="Century Gothic"/>
                <w:b/>
                <w:color w:val="FFFFFF" w:themeColor="background1"/>
                <w:sz w:val="22"/>
                <w:szCs w:val="22"/>
              </w:rPr>
            </w:pPr>
            <w:r w:rsidRPr="002D23DA">
              <w:rPr>
                <w:rFonts w:ascii="Century Gothic" w:hAnsi="Century Gothic"/>
                <w:b/>
                <w:color w:val="FFFFFF" w:themeColor="background1"/>
                <w:sz w:val="22"/>
                <w:szCs w:val="22"/>
              </w:rPr>
              <w:t>Activity</w:t>
            </w:r>
          </w:p>
        </w:tc>
        <w:tc>
          <w:tcPr>
            <w:tcW w:w="4640" w:type="dxa"/>
            <w:shd w:val="clear" w:color="auto" w:fill="008000"/>
            <w:vAlign w:val="center"/>
          </w:tcPr>
          <w:p w14:paraId="4FEA0B6E" w14:textId="77777777" w:rsidR="008A3CDC" w:rsidRPr="002D23DA" w:rsidRDefault="008A3CDC" w:rsidP="00BF24C2">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Learning Objectives</w:t>
            </w:r>
            <w:r w:rsidRPr="002D23DA">
              <w:rPr>
                <w:rFonts w:ascii="Century Gothic" w:hAnsi="Century Gothic"/>
                <w:b/>
                <w:color w:val="FFFFFF" w:themeColor="background1"/>
                <w:sz w:val="22"/>
                <w:szCs w:val="22"/>
              </w:rPr>
              <w:t>(s)</w:t>
            </w:r>
          </w:p>
        </w:tc>
        <w:tc>
          <w:tcPr>
            <w:tcW w:w="4630" w:type="dxa"/>
            <w:shd w:val="clear" w:color="auto" w:fill="008000"/>
          </w:tcPr>
          <w:p w14:paraId="60C54D01" w14:textId="77777777" w:rsidR="008A3CDC" w:rsidRDefault="008A3CDC" w:rsidP="00BF24C2">
            <w:pPr>
              <w:jc w:val="center"/>
              <w:rPr>
                <w:rFonts w:ascii="Century Gothic" w:hAnsi="Century Gothic"/>
                <w:b/>
                <w:color w:val="FFFFFF" w:themeColor="background1"/>
                <w:sz w:val="22"/>
                <w:szCs w:val="22"/>
              </w:rPr>
            </w:pPr>
          </w:p>
          <w:p w14:paraId="0C281B99" w14:textId="77777777" w:rsidR="008A3CDC" w:rsidRDefault="008A3CDC" w:rsidP="00BF24C2">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Presenters/ Format</w:t>
            </w:r>
          </w:p>
          <w:p w14:paraId="79B77633" w14:textId="77777777" w:rsidR="008A3CDC" w:rsidRPr="002D23DA" w:rsidRDefault="008A3CDC" w:rsidP="00BF24C2">
            <w:pPr>
              <w:jc w:val="center"/>
              <w:rPr>
                <w:rFonts w:ascii="Century Gothic" w:hAnsi="Century Gothic"/>
                <w:b/>
                <w:color w:val="FFFFFF" w:themeColor="background1"/>
                <w:sz w:val="22"/>
                <w:szCs w:val="22"/>
              </w:rPr>
            </w:pPr>
          </w:p>
        </w:tc>
      </w:tr>
      <w:tr w:rsidR="008A3CDC" w14:paraId="5E11D033" w14:textId="77777777" w:rsidTr="00BF24C2">
        <w:trPr>
          <w:trHeight w:val="450"/>
        </w:trPr>
        <w:tc>
          <w:tcPr>
            <w:tcW w:w="14328" w:type="dxa"/>
            <w:gridSpan w:val="4"/>
            <w:vAlign w:val="center"/>
          </w:tcPr>
          <w:p w14:paraId="0D5586B0" w14:textId="77777777" w:rsidR="008A3CDC" w:rsidRDefault="008A3CDC" w:rsidP="00BF24C2">
            <w:pPr>
              <w:jc w:val="center"/>
              <w:rPr>
                <w:rFonts w:ascii="Century Gothic" w:hAnsi="Century Gothic"/>
                <w:sz w:val="22"/>
                <w:szCs w:val="22"/>
              </w:rPr>
            </w:pPr>
            <w:r>
              <w:rPr>
                <w:rFonts w:ascii="Century Gothic" w:hAnsi="Century Gothic"/>
                <w:sz w:val="22"/>
                <w:szCs w:val="22"/>
              </w:rPr>
              <w:t>7:30 am – 8:30</w:t>
            </w:r>
          </w:p>
          <w:p w14:paraId="251CD486" w14:textId="77777777" w:rsidR="008A3CDC" w:rsidRPr="002D23DA" w:rsidRDefault="008A3CDC" w:rsidP="00BF24C2">
            <w:pPr>
              <w:jc w:val="center"/>
              <w:rPr>
                <w:rFonts w:ascii="Century Gothic" w:hAnsi="Century Gothic"/>
                <w:sz w:val="22"/>
                <w:szCs w:val="22"/>
              </w:rPr>
            </w:pPr>
            <w:r>
              <w:rPr>
                <w:rFonts w:ascii="Century Gothic" w:hAnsi="Century Gothic"/>
                <w:sz w:val="22"/>
                <w:szCs w:val="22"/>
              </w:rPr>
              <w:t>Breakfast (provided) / Mingle</w:t>
            </w:r>
          </w:p>
        </w:tc>
      </w:tr>
      <w:tr w:rsidR="008A3CDC" w14:paraId="43E269AF" w14:textId="77777777" w:rsidTr="00BF24C2">
        <w:trPr>
          <w:trHeight w:val="710"/>
        </w:trPr>
        <w:tc>
          <w:tcPr>
            <w:tcW w:w="1728" w:type="dxa"/>
            <w:vAlign w:val="center"/>
          </w:tcPr>
          <w:p w14:paraId="6C6D2538" w14:textId="77777777" w:rsidR="008A3CDC" w:rsidRDefault="008A3CDC" w:rsidP="00BF24C2">
            <w:pPr>
              <w:jc w:val="center"/>
              <w:rPr>
                <w:rFonts w:ascii="Century Gothic" w:hAnsi="Century Gothic"/>
                <w:sz w:val="22"/>
                <w:szCs w:val="22"/>
              </w:rPr>
            </w:pPr>
            <w:r>
              <w:rPr>
                <w:rFonts w:ascii="Century Gothic" w:hAnsi="Century Gothic"/>
                <w:sz w:val="22"/>
                <w:szCs w:val="22"/>
              </w:rPr>
              <w:t>8:30 – 9:00</w:t>
            </w:r>
          </w:p>
        </w:tc>
        <w:tc>
          <w:tcPr>
            <w:tcW w:w="3330" w:type="dxa"/>
            <w:vAlign w:val="center"/>
          </w:tcPr>
          <w:p w14:paraId="3239B661" w14:textId="77777777" w:rsidR="008A3CDC" w:rsidRDefault="008A3CDC" w:rsidP="00BF24C2">
            <w:pPr>
              <w:jc w:val="center"/>
              <w:rPr>
                <w:rFonts w:ascii="Century Gothic" w:hAnsi="Century Gothic"/>
                <w:sz w:val="22"/>
                <w:szCs w:val="22"/>
              </w:rPr>
            </w:pPr>
            <w:r>
              <w:rPr>
                <w:rFonts w:ascii="Century Gothic" w:hAnsi="Century Gothic"/>
                <w:sz w:val="22"/>
                <w:szCs w:val="22"/>
              </w:rPr>
              <w:t>Day Two Opening</w:t>
            </w:r>
          </w:p>
        </w:tc>
        <w:tc>
          <w:tcPr>
            <w:tcW w:w="4640" w:type="dxa"/>
          </w:tcPr>
          <w:p w14:paraId="6B166367" w14:textId="77777777" w:rsidR="008A3CDC" w:rsidRDefault="008A3CDC" w:rsidP="00BF24C2">
            <w:pPr>
              <w:pStyle w:val="ListParagraph"/>
              <w:jc w:val="center"/>
              <w:rPr>
                <w:rFonts w:ascii="Century Gothic" w:hAnsi="Century Gothic"/>
                <w:sz w:val="22"/>
                <w:szCs w:val="22"/>
              </w:rPr>
            </w:pPr>
          </w:p>
          <w:p w14:paraId="54F06126" w14:textId="77777777" w:rsidR="008A3CDC" w:rsidRDefault="008A3CDC" w:rsidP="00BF24C2">
            <w:pPr>
              <w:pStyle w:val="ListParagraph"/>
              <w:jc w:val="center"/>
              <w:rPr>
                <w:rFonts w:ascii="Century Gothic" w:hAnsi="Century Gothic"/>
                <w:sz w:val="22"/>
                <w:szCs w:val="22"/>
              </w:rPr>
            </w:pPr>
            <w:r>
              <w:rPr>
                <w:rFonts w:ascii="Century Gothic" w:hAnsi="Century Gothic"/>
                <w:sz w:val="22"/>
                <w:szCs w:val="22"/>
              </w:rPr>
              <w:t>Get to know your Peers</w:t>
            </w:r>
          </w:p>
        </w:tc>
        <w:tc>
          <w:tcPr>
            <w:tcW w:w="4630" w:type="dxa"/>
          </w:tcPr>
          <w:p w14:paraId="24CBDD07" w14:textId="77777777" w:rsidR="008A3CDC" w:rsidRDefault="008A3CDC" w:rsidP="00BF24C2">
            <w:pPr>
              <w:rPr>
                <w:rFonts w:ascii="Century Gothic" w:hAnsi="Century Gothic"/>
                <w:sz w:val="22"/>
                <w:szCs w:val="22"/>
              </w:rPr>
            </w:pPr>
          </w:p>
          <w:p w14:paraId="3BEB1070" w14:textId="77777777" w:rsidR="008A3CDC" w:rsidRDefault="008A3CDC" w:rsidP="00BF24C2">
            <w:pPr>
              <w:jc w:val="center"/>
              <w:rPr>
                <w:rFonts w:ascii="Century Gothic" w:hAnsi="Century Gothic"/>
                <w:sz w:val="22"/>
                <w:szCs w:val="22"/>
              </w:rPr>
            </w:pPr>
            <w:r>
              <w:rPr>
                <w:rFonts w:ascii="Century Gothic" w:hAnsi="Century Gothic"/>
                <w:sz w:val="22"/>
                <w:szCs w:val="22"/>
              </w:rPr>
              <w:t>Icebreaker</w:t>
            </w:r>
          </w:p>
        </w:tc>
      </w:tr>
      <w:tr w:rsidR="008A3CDC" w14:paraId="206D287F" w14:textId="77777777" w:rsidTr="00BF24C2">
        <w:trPr>
          <w:trHeight w:val="710"/>
        </w:trPr>
        <w:tc>
          <w:tcPr>
            <w:tcW w:w="1728" w:type="dxa"/>
            <w:vAlign w:val="center"/>
          </w:tcPr>
          <w:p w14:paraId="5FFD45F9" w14:textId="77777777" w:rsidR="008A3CDC" w:rsidRDefault="008A3CDC" w:rsidP="00BF24C2">
            <w:pPr>
              <w:jc w:val="center"/>
              <w:rPr>
                <w:rFonts w:ascii="Century Gothic" w:hAnsi="Century Gothic"/>
                <w:sz w:val="22"/>
                <w:szCs w:val="22"/>
              </w:rPr>
            </w:pPr>
            <w:r>
              <w:rPr>
                <w:rFonts w:ascii="Century Gothic" w:hAnsi="Century Gothic"/>
                <w:sz w:val="22"/>
                <w:szCs w:val="22"/>
              </w:rPr>
              <w:t>9:00 – 10:30</w:t>
            </w:r>
          </w:p>
        </w:tc>
        <w:tc>
          <w:tcPr>
            <w:tcW w:w="3330" w:type="dxa"/>
            <w:vAlign w:val="center"/>
          </w:tcPr>
          <w:p w14:paraId="127254C6" w14:textId="77777777" w:rsidR="008A3CDC" w:rsidRDefault="008A3CDC" w:rsidP="00BF24C2">
            <w:pPr>
              <w:jc w:val="center"/>
              <w:rPr>
                <w:rFonts w:ascii="Century Gothic" w:hAnsi="Century Gothic"/>
                <w:sz w:val="22"/>
                <w:szCs w:val="22"/>
              </w:rPr>
            </w:pPr>
            <w:r>
              <w:rPr>
                <w:rFonts w:ascii="Century Gothic" w:hAnsi="Century Gothic"/>
                <w:sz w:val="22"/>
                <w:szCs w:val="22"/>
              </w:rPr>
              <w:t>CCO 2.0 Updates</w:t>
            </w:r>
          </w:p>
        </w:tc>
        <w:tc>
          <w:tcPr>
            <w:tcW w:w="4640" w:type="dxa"/>
          </w:tcPr>
          <w:p w14:paraId="472AF84F" w14:textId="77777777" w:rsidR="008A3CDC" w:rsidRDefault="008A3CDC" w:rsidP="00BF24C2">
            <w:pPr>
              <w:rPr>
                <w:rFonts w:ascii="Century Gothic" w:hAnsi="Century Gothic"/>
                <w:sz w:val="22"/>
                <w:szCs w:val="22"/>
              </w:rPr>
            </w:pPr>
            <w:r>
              <w:rPr>
                <w:rFonts w:ascii="Century Gothic" w:hAnsi="Century Gothic"/>
                <w:sz w:val="22"/>
                <w:szCs w:val="22"/>
              </w:rPr>
              <w:t xml:space="preserve">Learning Objectives: </w:t>
            </w:r>
          </w:p>
          <w:p w14:paraId="5684DA5F" w14:textId="77777777" w:rsidR="008A3CDC" w:rsidRPr="00CC223E" w:rsidRDefault="008A3CDC" w:rsidP="008A3CDC">
            <w:pPr>
              <w:pStyle w:val="ListParagraph"/>
              <w:numPr>
                <w:ilvl w:val="0"/>
                <w:numId w:val="1"/>
              </w:numPr>
              <w:rPr>
                <w:rFonts w:ascii="Century Gothic" w:hAnsi="Century Gothic"/>
                <w:sz w:val="22"/>
                <w:szCs w:val="22"/>
              </w:rPr>
            </w:pPr>
            <w:r w:rsidRPr="00CC223E">
              <w:rPr>
                <w:rFonts w:ascii="Century Gothic" w:hAnsi="Century Gothic"/>
                <w:sz w:val="22"/>
                <w:szCs w:val="22"/>
              </w:rPr>
              <w:t>Share the Progress and future of CCO</w:t>
            </w:r>
            <w:r>
              <w:rPr>
                <w:rFonts w:ascii="Century Gothic" w:hAnsi="Century Gothic"/>
                <w:sz w:val="22"/>
                <w:szCs w:val="22"/>
              </w:rPr>
              <w:t xml:space="preserve"> 2.0 planning</w:t>
            </w:r>
          </w:p>
          <w:p w14:paraId="41BA4906" w14:textId="77777777" w:rsidR="008A3CDC" w:rsidRPr="00CC223E" w:rsidRDefault="008A3CDC" w:rsidP="008A3CDC">
            <w:pPr>
              <w:pStyle w:val="ListParagraph"/>
              <w:numPr>
                <w:ilvl w:val="0"/>
                <w:numId w:val="1"/>
              </w:numPr>
              <w:rPr>
                <w:rFonts w:ascii="Century Gothic" w:hAnsi="Century Gothic"/>
                <w:sz w:val="22"/>
                <w:szCs w:val="22"/>
              </w:rPr>
            </w:pPr>
            <w:r>
              <w:rPr>
                <w:rFonts w:ascii="Century Gothic" w:hAnsi="Century Gothic"/>
                <w:sz w:val="22"/>
                <w:szCs w:val="22"/>
              </w:rPr>
              <w:t>Review CCO Incentive Measures</w:t>
            </w:r>
          </w:p>
        </w:tc>
        <w:tc>
          <w:tcPr>
            <w:tcW w:w="4630" w:type="dxa"/>
          </w:tcPr>
          <w:p w14:paraId="22905535" w14:textId="77777777" w:rsidR="008A3CDC" w:rsidRDefault="008A3CDC" w:rsidP="00BF24C2">
            <w:pPr>
              <w:jc w:val="center"/>
              <w:rPr>
                <w:rFonts w:ascii="Century Gothic" w:hAnsi="Century Gothic"/>
                <w:sz w:val="22"/>
                <w:szCs w:val="22"/>
              </w:rPr>
            </w:pPr>
          </w:p>
          <w:p w14:paraId="1621868F" w14:textId="77777777" w:rsidR="008A3CDC" w:rsidRDefault="008A3CDC" w:rsidP="00BF24C2">
            <w:pPr>
              <w:jc w:val="center"/>
              <w:rPr>
                <w:rFonts w:ascii="Century Gothic" w:hAnsi="Century Gothic"/>
                <w:sz w:val="22"/>
                <w:szCs w:val="22"/>
              </w:rPr>
            </w:pPr>
          </w:p>
          <w:p w14:paraId="1F33C72F" w14:textId="77777777" w:rsidR="008A3CDC" w:rsidRDefault="008A3CDC" w:rsidP="00BF24C2">
            <w:pPr>
              <w:jc w:val="center"/>
              <w:rPr>
                <w:rFonts w:ascii="Century Gothic" w:hAnsi="Century Gothic"/>
                <w:sz w:val="22"/>
                <w:szCs w:val="22"/>
              </w:rPr>
            </w:pPr>
            <w:r>
              <w:rPr>
                <w:rFonts w:ascii="Century Gothic" w:hAnsi="Century Gothic"/>
                <w:sz w:val="22"/>
                <w:szCs w:val="22"/>
              </w:rPr>
              <w:t>PowerPoint Sharing</w:t>
            </w:r>
          </w:p>
        </w:tc>
      </w:tr>
      <w:tr w:rsidR="008A3CDC" w14:paraId="1C9E7237" w14:textId="77777777" w:rsidTr="00BF24C2">
        <w:trPr>
          <w:trHeight w:val="710"/>
        </w:trPr>
        <w:tc>
          <w:tcPr>
            <w:tcW w:w="1728" w:type="dxa"/>
            <w:vAlign w:val="center"/>
          </w:tcPr>
          <w:p w14:paraId="16B7627C" w14:textId="77777777" w:rsidR="008A3CDC" w:rsidRDefault="008A3CDC" w:rsidP="00BF24C2">
            <w:pPr>
              <w:jc w:val="center"/>
              <w:rPr>
                <w:rFonts w:ascii="Century Gothic" w:hAnsi="Century Gothic"/>
                <w:sz w:val="22"/>
                <w:szCs w:val="22"/>
              </w:rPr>
            </w:pPr>
            <w:r>
              <w:rPr>
                <w:rFonts w:ascii="Century Gothic" w:hAnsi="Century Gothic"/>
                <w:sz w:val="22"/>
                <w:szCs w:val="22"/>
              </w:rPr>
              <w:t>10:30 – 12:00</w:t>
            </w:r>
          </w:p>
        </w:tc>
        <w:tc>
          <w:tcPr>
            <w:tcW w:w="3330" w:type="dxa"/>
            <w:vAlign w:val="center"/>
          </w:tcPr>
          <w:p w14:paraId="1449FA6D" w14:textId="77777777" w:rsidR="008A3CDC" w:rsidRDefault="008A3CDC" w:rsidP="00BF24C2">
            <w:pPr>
              <w:jc w:val="center"/>
              <w:rPr>
                <w:rFonts w:ascii="Century Gothic" w:hAnsi="Century Gothic"/>
                <w:sz w:val="22"/>
                <w:szCs w:val="22"/>
              </w:rPr>
            </w:pPr>
            <w:r>
              <w:rPr>
                <w:rFonts w:ascii="Century Gothic" w:hAnsi="Century Gothic"/>
                <w:sz w:val="22"/>
                <w:szCs w:val="22"/>
              </w:rPr>
              <w:t>2019 Legislative Session Prep</w:t>
            </w:r>
          </w:p>
        </w:tc>
        <w:tc>
          <w:tcPr>
            <w:tcW w:w="4640" w:type="dxa"/>
          </w:tcPr>
          <w:p w14:paraId="7518F718" w14:textId="77777777" w:rsidR="008A3CDC" w:rsidRDefault="008A3CDC" w:rsidP="00BF24C2">
            <w:pPr>
              <w:rPr>
                <w:rFonts w:ascii="Century Gothic" w:hAnsi="Century Gothic"/>
                <w:sz w:val="22"/>
                <w:szCs w:val="22"/>
              </w:rPr>
            </w:pPr>
            <w:r>
              <w:rPr>
                <w:rFonts w:ascii="Century Gothic" w:hAnsi="Century Gothic"/>
                <w:sz w:val="22"/>
                <w:szCs w:val="22"/>
              </w:rPr>
              <w:t xml:space="preserve">Learning Objectives: </w:t>
            </w:r>
          </w:p>
          <w:p w14:paraId="59CC4934" w14:textId="77777777" w:rsidR="008A3CDC" w:rsidRDefault="008A3CDC" w:rsidP="00BF24C2">
            <w:pPr>
              <w:rPr>
                <w:rFonts w:ascii="Century Gothic" w:hAnsi="Century Gothic"/>
                <w:sz w:val="22"/>
                <w:szCs w:val="22"/>
              </w:rPr>
            </w:pPr>
          </w:p>
        </w:tc>
        <w:tc>
          <w:tcPr>
            <w:tcW w:w="4630" w:type="dxa"/>
          </w:tcPr>
          <w:p w14:paraId="0D2148E7" w14:textId="77777777" w:rsidR="008A3CDC" w:rsidRDefault="008A3CDC" w:rsidP="00BF24C2">
            <w:pPr>
              <w:jc w:val="center"/>
              <w:rPr>
                <w:rFonts w:ascii="Century Gothic" w:hAnsi="Century Gothic"/>
                <w:sz w:val="22"/>
                <w:szCs w:val="22"/>
              </w:rPr>
            </w:pPr>
          </w:p>
          <w:p w14:paraId="50F686CE" w14:textId="77777777" w:rsidR="008A3CDC" w:rsidRDefault="008A3CDC" w:rsidP="00BF24C2">
            <w:pPr>
              <w:jc w:val="center"/>
              <w:rPr>
                <w:rFonts w:ascii="Century Gothic" w:hAnsi="Century Gothic"/>
                <w:sz w:val="22"/>
                <w:szCs w:val="22"/>
              </w:rPr>
            </w:pPr>
            <w:r>
              <w:rPr>
                <w:rFonts w:ascii="Century Gothic" w:hAnsi="Century Gothic"/>
                <w:sz w:val="22"/>
                <w:szCs w:val="22"/>
              </w:rPr>
              <w:t>World Café exercise</w:t>
            </w:r>
          </w:p>
        </w:tc>
      </w:tr>
      <w:tr w:rsidR="008A3CDC" w14:paraId="5DFBA434" w14:textId="77777777" w:rsidTr="0086276A">
        <w:trPr>
          <w:trHeight w:val="710"/>
        </w:trPr>
        <w:tc>
          <w:tcPr>
            <w:tcW w:w="1728" w:type="dxa"/>
            <w:vAlign w:val="center"/>
          </w:tcPr>
          <w:p w14:paraId="0590789B" w14:textId="77777777" w:rsidR="008A3CDC" w:rsidRDefault="008A3CDC" w:rsidP="00BF24C2">
            <w:pPr>
              <w:jc w:val="center"/>
              <w:rPr>
                <w:rFonts w:ascii="Century Gothic" w:hAnsi="Century Gothic"/>
                <w:sz w:val="22"/>
                <w:szCs w:val="22"/>
              </w:rPr>
            </w:pPr>
            <w:r>
              <w:rPr>
                <w:rFonts w:ascii="Century Gothic" w:hAnsi="Century Gothic"/>
                <w:sz w:val="22"/>
                <w:szCs w:val="22"/>
              </w:rPr>
              <w:t>12:00-12:15</w:t>
            </w:r>
          </w:p>
        </w:tc>
        <w:tc>
          <w:tcPr>
            <w:tcW w:w="12600" w:type="dxa"/>
            <w:gridSpan w:val="3"/>
            <w:vAlign w:val="center"/>
          </w:tcPr>
          <w:p w14:paraId="126F96DF" w14:textId="77777777" w:rsidR="008A3CDC" w:rsidRPr="008A3CDC" w:rsidRDefault="008A3CDC" w:rsidP="00BF24C2">
            <w:pPr>
              <w:jc w:val="center"/>
              <w:rPr>
                <w:rFonts w:ascii="Century Gothic" w:hAnsi="Century Gothic"/>
                <w:b/>
                <w:sz w:val="22"/>
                <w:szCs w:val="22"/>
              </w:rPr>
            </w:pPr>
            <w:r w:rsidRPr="008A3CDC">
              <w:rPr>
                <w:rFonts w:ascii="Century Gothic" w:hAnsi="Century Gothic"/>
                <w:b/>
                <w:sz w:val="22"/>
                <w:szCs w:val="22"/>
              </w:rPr>
              <w:t xml:space="preserve">Grab Lunch </w:t>
            </w:r>
          </w:p>
        </w:tc>
      </w:tr>
      <w:tr w:rsidR="008A3CDC" w14:paraId="71794BC2" w14:textId="77777777" w:rsidTr="00BF24C2">
        <w:trPr>
          <w:trHeight w:val="710"/>
        </w:trPr>
        <w:tc>
          <w:tcPr>
            <w:tcW w:w="1728" w:type="dxa"/>
            <w:vAlign w:val="center"/>
          </w:tcPr>
          <w:p w14:paraId="19D74BC4" w14:textId="77777777" w:rsidR="008A3CDC" w:rsidRDefault="004C736D" w:rsidP="00BF24C2">
            <w:pPr>
              <w:jc w:val="center"/>
              <w:rPr>
                <w:rFonts w:ascii="Century Gothic" w:hAnsi="Century Gothic"/>
                <w:sz w:val="22"/>
                <w:szCs w:val="22"/>
              </w:rPr>
            </w:pPr>
            <w:r>
              <w:rPr>
                <w:rFonts w:ascii="Century Gothic" w:hAnsi="Century Gothic"/>
                <w:sz w:val="22"/>
                <w:szCs w:val="22"/>
              </w:rPr>
              <w:t>12:15</w:t>
            </w:r>
            <w:r w:rsidR="008A3CDC">
              <w:rPr>
                <w:rFonts w:ascii="Century Gothic" w:hAnsi="Century Gothic"/>
                <w:sz w:val="22"/>
                <w:szCs w:val="22"/>
              </w:rPr>
              <w:t xml:space="preserve"> – 1:30 pm</w:t>
            </w:r>
          </w:p>
        </w:tc>
        <w:tc>
          <w:tcPr>
            <w:tcW w:w="3330" w:type="dxa"/>
            <w:vAlign w:val="center"/>
          </w:tcPr>
          <w:p w14:paraId="73824EC1" w14:textId="77777777" w:rsidR="008A3CDC" w:rsidRDefault="004C736D" w:rsidP="00BF24C2">
            <w:pPr>
              <w:jc w:val="center"/>
              <w:rPr>
                <w:rFonts w:ascii="Century Gothic" w:hAnsi="Century Gothic"/>
                <w:sz w:val="22"/>
                <w:szCs w:val="22"/>
              </w:rPr>
            </w:pPr>
            <w:r>
              <w:rPr>
                <w:rFonts w:ascii="Century Gothic" w:hAnsi="Century Gothic"/>
                <w:sz w:val="22"/>
                <w:szCs w:val="22"/>
              </w:rPr>
              <w:t>CLHO Board Meeting</w:t>
            </w:r>
          </w:p>
        </w:tc>
        <w:tc>
          <w:tcPr>
            <w:tcW w:w="4640" w:type="dxa"/>
          </w:tcPr>
          <w:p w14:paraId="691436ED" w14:textId="77777777" w:rsidR="008A3CDC" w:rsidRDefault="008A3CDC" w:rsidP="00BF24C2">
            <w:pPr>
              <w:pStyle w:val="ListParagraph"/>
              <w:rPr>
                <w:rFonts w:ascii="Century Gothic" w:hAnsi="Century Gothic"/>
                <w:sz w:val="22"/>
                <w:szCs w:val="22"/>
              </w:rPr>
            </w:pPr>
          </w:p>
          <w:p w14:paraId="478C02D4" w14:textId="77777777" w:rsidR="008A3CDC" w:rsidRDefault="004C736D" w:rsidP="004C736D">
            <w:pPr>
              <w:rPr>
                <w:rFonts w:ascii="Century Gothic" w:hAnsi="Century Gothic"/>
                <w:sz w:val="22"/>
                <w:szCs w:val="22"/>
              </w:rPr>
            </w:pPr>
            <w:r>
              <w:rPr>
                <w:rFonts w:ascii="Century Gothic" w:hAnsi="Century Gothic"/>
                <w:sz w:val="22"/>
                <w:szCs w:val="22"/>
              </w:rPr>
              <w:t xml:space="preserve">Learning Objectives: </w:t>
            </w:r>
          </w:p>
          <w:p w14:paraId="61556BF6" w14:textId="77777777" w:rsidR="004C736D" w:rsidRDefault="004C736D" w:rsidP="004C736D">
            <w:pPr>
              <w:rPr>
                <w:rFonts w:ascii="Century Gothic" w:hAnsi="Century Gothic"/>
                <w:sz w:val="22"/>
                <w:szCs w:val="22"/>
              </w:rPr>
            </w:pPr>
            <w:r>
              <w:rPr>
                <w:rFonts w:ascii="Century Gothic" w:hAnsi="Century Gothic"/>
                <w:sz w:val="22"/>
                <w:szCs w:val="22"/>
              </w:rPr>
              <w:t>- Monthly Board Meeting</w:t>
            </w:r>
          </w:p>
          <w:p w14:paraId="251B9A41" w14:textId="77777777" w:rsidR="008A3CDC" w:rsidRPr="00A53922" w:rsidRDefault="008A3CDC" w:rsidP="004C736D">
            <w:pPr>
              <w:rPr>
                <w:rFonts w:ascii="Century Gothic" w:hAnsi="Century Gothic"/>
                <w:sz w:val="22"/>
                <w:szCs w:val="22"/>
              </w:rPr>
            </w:pPr>
          </w:p>
        </w:tc>
        <w:tc>
          <w:tcPr>
            <w:tcW w:w="4630" w:type="dxa"/>
          </w:tcPr>
          <w:p w14:paraId="2EF979F2" w14:textId="77777777" w:rsidR="008A3CDC" w:rsidRDefault="008A3CDC" w:rsidP="00BF24C2">
            <w:pPr>
              <w:rPr>
                <w:rFonts w:ascii="Century Gothic" w:hAnsi="Century Gothic"/>
                <w:sz w:val="22"/>
                <w:szCs w:val="22"/>
              </w:rPr>
            </w:pPr>
          </w:p>
          <w:p w14:paraId="33C7F396" w14:textId="77777777" w:rsidR="008A3CDC" w:rsidRDefault="008A3CDC" w:rsidP="00BF24C2">
            <w:pPr>
              <w:rPr>
                <w:rFonts w:ascii="Century Gothic" w:hAnsi="Century Gothic"/>
                <w:sz w:val="22"/>
                <w:szCs w:val="22"/>
              </w:rPr>
            </w:pPr>
          </w:p>
          <w:p w14:paraId="18D87D96" w14:textId="77777777" w:rsidR="008A3CDC" w:rsidRDefault="008A3CDC" w:rsidP="00BF24C2">
            <w:pPr>
              <w:jc w:val="center"/>
              <w:rPr>
                <w:rFonts w:ascii="Century Gothic" w:hAnsi="Century Gothic"/>
                <w:sz w:val="22"/>
                <w:szCs w:val="22"/>
              </w:rPr>
            </w:pPr>
            <w:r>
              <w:rPr>
                <w:rFonts w:ascii="Century Gothic" w:hAnsi="Century Gothic"/>
                <w:sz w:val="22"/>
                <w:szCs w:val="22"/>
              </w:rPr>
              <w:t>All</w:t>
            </w:r>
          </w:p>
          <w:p w14:paraId="4456B0E5" w14:textId="77777777" w:rsidR="008A3CDC" w:rsidRDefault="008A3CDC" w:rsidP="00BF24C2">
            <w:pPr>
              <w:rPr>
                <w:rFonts w:ascii="Century Gothic" w:hAnsi="Century Gothic"/>
                <w:sz w:val="22"/>
                <w:szCs w:val="22"/>
              </w:rPr>
            </w:pPr>
          </w:p>
          <w:p w14:paraId="4CCD0D05" w14:textId="77777777" w:rsidR="008A3CDC" w:rsidRPr="00870430" w:rsidRDefault="008A3CDC" w:rsidP="00BF24C2">
            <w:pPr>
              <w:rPr>
                <w:rFonts w:ascii="Century Gothic" w:hAnsi="Century Gothic"/>
                <w:sz w:val="22"/>
                <w:szCs w:val="22"/>
              </w:rPr>
            </w:pPr>
          </w:p>
        </w:tc>
      </w:tr>
    </w:tbl>
    <w:p w14:paraId="555C549A" w14:textId="77777777" w:rsidR="008A3CDC" w:rsidRDefault="008A3CDC"/>
    <w:sectPr w:rsidR="008A3CDC" w:rsidSect="008A3CDC">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FA6D2" w14:textId="77777777" w:rsidR="00114781" w:rsidRDefault="00114781" w:rsidP="00114781">
      <w:r>
        <w:separator/>
      </w:r>
    </w:p>
  </w:endnote>
  <w:endnote w:type="continuationSeparator" w:id="0">
    <w:p w14:paraId="4C4982E4" w14:textId="77777777" w:rsidR="00114781" w:rsidRDefault="00114781" w:rsidP="0011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DEE14F" w14:textId="77777777" w:rsidR="00114781" w:rsidRDefault="001147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29FABF" w14:textId="77777777" w:rsidR="00114781" w:rsidRDefault="001147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8B1A5E" w14:textId="77777777" w:rsidR="00114781" w:rsidRDefault="001147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A7FEE" w14:textId="77777777" w:rsidR="00114781" w:rsidRDefault="00114781" w:rsidP="00114781">
      <w:r>
        <w:separator/>
      </w:r>
    </w:p>
  </w:footnote>
  <w:footnote w:type="continuationSeparator" w:id="0">
    <w:p w14:paraId="6474FA21" w14:textId="77777777" w:rsidR="00114781" w:rsidRDefault="00114781" w:rsidP="001147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1385D2" w14:textId="6E20425A" w:rsidR="00114781" w:rsidRDefault="00114781">
    <w:pPr>
      <w:pStyle w:val="Header"/>
    </w:pPr>
    <w:r>
      <w:rPr>
        <w:noProof/>
      </w:rPr>
      <w:pict w14:anchorId="17D554B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6F9920" w14:textId="562E1CD7" w:rsidR="00114781" w:rsidRDefault="00114781">
    <w:pPr>
      <w:pStyle w:val="Header"/>
    </w:pPr>
    <w:r>
      <w:rPr>
        <w:noProof/>
      </w:rPr>
      <w:pict w14:anchorId="4DF54A3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595C20" w14:textId="3C963A44" w:rsidR="00114781" w:rsidRDefault="00114781">
    <w:pPr>
      <w:pStyle w:val="Header"/>
    </w:pPr>
    <w:r>
      <w:rPr>
        <w:noProof/>
      </w:rPr>
      <w:pict w14:anchorId="351332F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B51ED"/>
    <w:multiLevelType w:val="hybridMultilevel"/>
    <w:tmpl w:val="56E4CF8E"/>
    <w:lvl w:ilvl="0" w:tplc="5D4A4110">
      <w:start w:val="14"/>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B5FA7"/>
    <w:multiLevelType w:val="hybridMultilevel"/>
    <w:tmpl w:val="5C08129C"/>
    <w:lvl w:ilvl="0" w:tplc="5D4A4110">
      <w:start w:val="14"/>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DC"/>
    <w:rsid w:val="00114781"/>
    <w:rsid w:val="004345CE"/>
    <w:rsid w:val="004C736D"/>
    <w:rsid w:val="005E0FF8"/>
    <w:rsid w:val="008A3CDC"/>
    <w:rsid w:val="0095556B"/>
    <w:rsid w:val="00D600C7"/>
    <w:rsid w:val="00E8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3005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DC"/>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CDC"/>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CDC"/>
    <w:pPr>
      <w:ind w:left="720"/>
      <w:contextualSpacing/>
    </w:pPr>
  </w:style>
  <w:style w:type="paragraph" w:styleId="Header">
    <w:name w:val="header"/>
    <w:basedOn w:val="Normal"/>
    <w:link w:val="HeaderChar"/>
    <w:uiPriority w:val="99"/>
    <w:unhideWhenUsed/>
    <w:rsid w:val="00114781"/>
    <w:pPr>
      <w:tabs>
        <w:tab w:val="center" w:pos="4320"/>
        <w:tab w:val="right" w:pos="8640"/>
      </w:tabs>
    </w:pPr>
  </w:style>
  <w:style w:type="character" w:customStyle="1" w:styleId="HeaderChar">
    <w:name w:val="Header Char"/>
    <w:basedOn w:val="DefaultParagraphFont"/>
    <w:link w:val="Header"/>
    <w:uiPriority w:val="99"/>
    <w:rsid w:val="00114781"/>
    <w:rPr>
      <w:rFonts w:asciiTheme="minorHAnsi" w:hAnsiTheme="minorHAnsi" w:cstheme="minorBidi"/>
    </w:rPr>
  </w:style>
  <w:style w:type="paragraph" w:styleId="Footer">
    <w:name w:val="footer"/>
    <w:basedOn w:val="Normal"/>
    <w:link w:val="FooterChar"/>
    <w:uiPriority w:val="99"/>
    <w:unhideWhenUsed/>
    <w:rsid w:val="00114781"/>
    <w:pPr>
      <w:tabs>
        <w:tab w:val="center" w:pos="4320"/>
        <w:tab w:val="right" w:pos="8640"/>
      </w:tabs>
    </w:pPr>
  </w:style>
  <w:style w:type="character" w:customStyle="1" w:styleId="FooterChar">
    <w:name w:val="Footer Char"/>
    <w:basedOn w:val="DefaultParagraphFont"/>
    <w:link w:val="Footer"/>
    <w:uiPriority w:val="99"/>
    <w:rsid w:val="00114781"/>
    <w:rPr>
      <w:rFonts w:ascii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DC"/>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CDC"/>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CDC"/>
    <w:pPr>
      <w:ind w:left="720"/>
      <w:contextualSpacing/>
    </w:pPr>
  </w:style>
  <w:style w:type="paragraph" w:styleId="Header">
    <w:name w:val="header"/>
    <w:basedOn w:val="Normal"/>
    <w:link w:val="HeaderChar"/>
    <w:uiPriority w:val="99"/>
    <w:unhideWhenUsed/>
    <w:rsid w:val="00114781"/>
    <w:pPr>
      <w:tabs>
        <w:tab w:val="center" w:pos="4320"/>
        <w:tab w:val="right" w:pos="8640"/>
      </w:tabs>
    </w:pPr>
  </w:style>
  <w:style w:type="character" w:customStyle="1" w:styleId="HeaderChar">
    <w:name w:val="Header Char"/>
    <w:basedOn w:val="DefaultParagraphFont"/>
    <w:link w:val="Header"/>
    <w:uiPriority w:val="99"/>
    <w:rsid w:val="00114781"/>
    <w:rPr>
      <w:rFonts w:asciiTheme="minorHAnsi" w:hAnsiTheme="minorHAnsi" w:cstheme="minorBidi"/>
    </w:rPr>
  </w:style>
  <w:style w:type="paragraph" w:styleId="Footer">
    <w:name w:val="footer"/>
    <w:basedOn w:val="Normal"/>
    <w:link w:val="FooterChar"/>
    <w:uiPriority w:val="99"/>
    <w:unhideWhenUsed/>
    <w:rsid w:val="00114781"/>
    <w:pPr>
      <w:tabs>
        <w:tab w:val="center" w:pos="4320"/>
        <w:tab w:val="right" w:pos="8640"/>
      </w:tabs>
    </w:pPr>
  </w:style>
  <w:style w:type="character" w:customStyle="1" w:styleId="FooterChar">
    <w:name w:val="Footer Char"/>
    <w:basedOn w:val="DefaultParagraphFont"/>
    <w:link w:val="Footer"/>
    <w:uiPriority w:val="99"/>
    <w:rsid w:val="00114781"/>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C1FE1-DDE1-FC4C-8791-2F863886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234</Words>
  <Characters>1334</Characters>
  <Application>Microsoft Macintosh Word</Application>
  <DocSecurity>0</DocSecurity>
  <Lines>11</Lines>
  <Paragraphs>3</Paragraphs>
  <ScaleCrop>false</ScaleCrop>
  <Company>Coalition of Local Health Officials</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6</cp:revision>
  <cp:lastPrinted>2018-08-13T16:52:00Z</cp:lastPrinted>
  <dcterms:created xsi:type="dcterms:W3CDTF">2018-08-09T23:02:00Z</dcterms:created>
  <dcterms:modified xsi:type="dcterms:W3CDTF">2018-08-13T16:54:00Z</dcterms:modified>
</cp:coreProperties>
</file>